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879476" w14:textId="77777777" w:rsidR="007F27C0" w:rsidRPr="006504EF" w:rsidRDefault="007F27C0" w:rsidP="007F27C0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6504EF">
        <w:rPr>
          <w:rFonts w:ascii="Times New Roman" w:hAnsi="Times New Roman" w:cs="Times New Roman"/>
          <w:b/>
          <w:bCs/>
          <w:sz w:val="28"/>
        </w:rPr>
        <w:t>Военные образовательные организации Министерства обороны Российской Федерации и федеральных органов исполнительной власти Российской Федерации (по программам высшего образования)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817"/>
        <w:gridCol w:w="8930"/>
      </w:tblGrid>
      <w:tr w:rsidR="007F27C0" w14:paraId="3D96C80D" w14:textId="77777777" w:rsidTr="007F27C0">
        <w:tc>
          <w:tcPr>
            <w:tcW w:w="817" w:type="dxa"/>
            <w:vAlign w:val="center"/>
          </w:tcPr>
          <w:p w14:paraId="3C572DCD" w14:textId="77777777" w:rsidR="007F27C0" w:rsidRPr="007F27C0" w:rsidRDefault="007F27C0" w:rsidP="00327EC1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6"/>
              </w:rPr>
            </w:pPr>
            <w:r w:rsidRPr="007F27C0">
              <w:rPr>
                <w:rFonts w:ascii="Times New Roman" w:eastAsia="Times New Roman" w:hAnsi="Times New Roman" w:cs="Times New Roman"/>
                <w:b/>
                <w:sz w:val="32"/>
                <w:szCs w:val="36"/>
              </w:rPr>
              <w:t>№ п/п</w:t>
            </w:r>
          </w:p>
        </w:tc>
        <w:tc>
          <w:tcPr>
            <w:tcW w:w="8930" w:type="dxa"/>
            <w:vAlign w:val="center"/>
          </w:tcPr>
          <w:p w14:paraId="7784D2C5" w14:textId="77777777" w:rsidR="007F27C0" w:rsidRPr="007F27C0" w:rsidRDefault="007F27C0" w:rsidP="00327EC1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6"/>
              </w:rPr>
            </w:pPr>
            <w:r w:rsidRPr="007F27C0">
              <w:rPr>
                <w:rFonts w:ascii="Times New Roman" w:eastAsia="Times New Roman" w:hAnsi="Times New Roman" w:cs="Times New Roman"/>
                <w:b/>
                <w:sz w:val="32"/>
                <w:szCs w:val="36"/>
              </w:rPr>
              <w:t>Наименование военно-учебных заведений</w:t>
            </w:r>
          </w:p>
        </w:tc>
      </w:tr>
      <w:tr w:rsidR="007F27C0" w14:paraId="041BED91" w14:textId="77777777" w:rsidTr="007F27C0">
        <w:tc>
          <w:tcPr>
            <w:tcW w:w="9747" w:type="dxa"/>
            <w:gridSpan w:val="2"/>
          </w:tcPr>
          <w:p w14:paraId="5C85778F" w14:textId="77777777" w:rsidR="007F27C0" w:rsidRDefault="007F27C0" w:rsidP="007F27C0">
            <w:pPr>
              <w:jc w:val="center"/>
              <w:rPr>
                <w:rFonts w:ascii="Times New Roman CYR" w:eastAsia="Times New Roman" w:hAnsi="Times New Roman CYR" w:cs="Times New Roman CYR"/>
                <w:i/>
                <w:iCs/>
                <w:sz w:val="28"/>
                <w:szCs w:val="28"/>
              </w:rPr>
            </w:pPr>
            <w:r w:rsidRPr="007F27C0">
              <w:rPr>
                <w:rFonts w:ascii="Times New Roman CYR" w:eastAsia="Times New Roman" w:hAnsi="Times New Roman CYR" w:cs="Times New Roman CYR"/>
                <w:i/>
                <w:iCs/>
                <w:sz w:val="28"/>
                <w:szCs w:val="28"/>
              </w:rPr>
              <w:t xml:space="preserve">Военные образовательные организации </w:t>
            </w:r>
          </w:p>
          <w:p w14:paraId="074884D1" w14:textId="77777777" w:rsidR="007F27C0" w:rsidRDefault="007F27C0" w:rsidP="007F27C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F27C0">
              <w:rPr>
                <w:rFonts w:ascii="Times New Roman CYR" w:eastAsia="Times New Roman" w:hAnsi="Times New Roman CYR" w:cs="Times New Roman CYR"/>
                <w:i/>
                <w:iCs/>
                <w:sz w:val="28"/>
                <w:szCs w:val="28"/>
              </w:rPr>
              <w:t>Министерства обороны Российской Федерации</w:t>
            </w:r>
          </w:p>
        </w:tc>
      </w:tr>
      <w:tr w:rsidR="007F27C0" w14:paraId="205D1294" w14:textId="77777777" w:rsidTr="007F27C0">
        <w:tc>
          <w:tcPr>
            <w:tcW w:w="817" w:type="dxa"/>
            <w:vAlign w:val="center"/>
          </w:tcPr>
          <w:p w14:paraId="3E758A86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8930" w:type="dxa"/>
            <w:vAlign w:val="center"/>
          </w:tcPr>
          <w:p w14:paraId="3E500F05" w14:textId="15410A7A" w:rsidR="007F27C0" w:rsidRPr="007F27C0" w:rsidRDefault="007F27C0" w:rsidP="007F27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Московское высшее общевойсковое командное училище (</w:t>
            </w:r>
            <w:hyperlink r:id="rId5" w:history="1">
              <w:r w:rsidRPr="007F27C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mvvku.mil.ru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F27C0" w14:paraId="7CE67AE6" w14:textId="77777777" w:rsidTr="007F27C0">
        <w:tc>
          <w:tcPr>
            <w:tcW w:w="817" w:type="dxa"/>
            <w:vAlign w:val="center"/>
          </w:tcPr>
          <w:p w14:paraId="2D9E707D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2</w:t>
            </w:r>
          </w:p>
        </w:tc>
        <w:tc>
          <w:tcPr>
            <w:tcW w:w="8930" w:type="dxa"/>
            <w:vAlign w:val="center"/>
          </w:tcPr>
          <w:p w14:paraId="324E3225" w14:textId="7F42E468" w:rsidR="007F27C0" w:rsidRPr="007F27C0" w:rsidRDefault="007F27C0" w:rsidP="007F27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Казанское высшее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танковое командное училище (</w:t>
            </w:r>
            <w:hyperlink r:id="rId6" w:history="1">
              <w:r w:rsidRPr="007F27C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kvvku.mil.ru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F27C0" w14:paraId="5DE6D098" w14:textId="77777777" w:rsidTr="007F27C0">
        <w:tc>
          <w:tcPr>
            <w:tcW w:w="817" w:type="dxa"/>
            <w:vAlign w:val="center"/>
          </w:tcPr>
          <w:p w14:paraId="3105B202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3</w:t>
            </w:r>
          </w:p>
        </w:tc>
        <w:tc>
          <w:tcPr>
            <w:tcW w:w="8930" w:type="dxa"/>
            <w:vAlign w:val="center"/>
          </w:tcPr>
          <w:p w14:paraId="428AB24B" w14:textId="00873A30" w:rsidR="007F27C0" w:rsidRPr="007F27C0" w:rsidRDefault="007F27C0" w:rsidP="007F27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Новосибирское высшее военное командное училище (</w:t>
            </w:r>
            <w:hyperlink r:id="rId7" w:history="1">
              <w:r w:rsidRPr="007F27C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nvvku.mil.ru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F27C0" w14:paraId="3B35F10B" w14:textId="77777777" w:rsidTr="007F27C0">
        <w:tc>
          <w:tcPr>
            <w:tcW w:w="817" w:type="dxa"/>
            <w:vAlign w:val="center"/>
          </w:tcPr>
          <w:p w14:paraId="7ADD3FE4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4</w:t>
            </w:r>
          </w:p>
        </w:tc>
        <w:tc>
          <w:tcPr>
            <w:tcW w:w="8930" w:type="dxa"/>
            <w:vAlign w:val="center"/>
          </w:tcPr>
          <w:p w14:paraId="14E90484" w14:textId="77777777" w:rsidR="007F27C0" w:rsidRDefault="007F27C0" w:rsidP="007F27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Дальневосточное высшее военное общевойсковое командное училище</w:t>
            </w:r>
          </w:p>
          <w:p w14:paraId="4A5F0B01" w14:textId="1A7A8E57" w:rsidR="007F27C0" w:rsidRPr="007F27C0" w:rsidRDefault="007F27C0" w:rsidP="007F27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(г. Благовещенск) (</w:t>
            </w:r>
            <w:hyperlink r:id="rId8" w:history="1">
              <w:r w:rsidRPr="007F27C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dvvku.mil.ru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F27C0" w14:paraId="0620A14C" w14:textId="77777777" w:rsidTr="007F27C0">
        <w:tc>
          <w:tcPr>
            <w:tcW w:w="817" w:type="dxa"/>
            <w:vAlign w:val="center"/>
          </w:tcPr>
          <w:p w14:paraId="1F6CF802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5</w:t>
            </w:r>
          </w:p>
        </w:tc>
        <w:tc>
          <w:tcPr>
            <w:tcW w:w="8930" w:type="dxa"/>
            <w:vAlign w:val="center"/>
          </w:tcPr>
          <w:p w14:paraId="3273235E" w14:textId="0A6D3A33"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Донецкое высшее общевойсковое командное училище </w:t>
            </w:r>
            <w:r w:rsidR="00F476FC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hyperlink r:id="rId9" w:history="1">
              <w:r w:rsidR="00F476FC" w:rsidRPr="00F476F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donvoku.mil.ru</w:t>
              </w:r>
            </w:hyperlink>
            <w:r w:rsidR="00F476F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F27C0" w14:paraId="7B255721" w14:textId="77777777" w:rsidTr="007F27C0">
        <w:tc>
          <w:tcPr>
            <w:tcW w:w="817" w:type="dxa"/>
            <w:vAlign w:val="center"/>
          </w:tcPr>
          <w:p w14:paraId="2CD8936A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6</w:t>
            </w:r>
          </w:p>
        </w:tc>
        <w:tc>
          <w:tcPr>
            <w:tcW w:w="8930" w:type="dxa"/>
            <w:vAlign w:val="center"/>
          </w:tcPr>
          <w:p w14:paraId="0B9C02D5" w14:textId="720ECB87" w:rsidR="007F27C0" w:rsidRPr="007F27C0" w:rsidRDefault="007F27C0" w:rsidP="007F27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Рязанское высшее воздушно-десантное командное училище (</w:t>
            </w:r>
            <w:hyperlink r:id="rId10" w:history="1">
              <w:r w:rsidRPr="007F27C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rvvdku.mil.ru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F27C0" w14:paraId="1FFBBB16" w14:textId="77777777" w:rsidTr="007F27C0">
        <w:tc>
          <w:tcPr>
            <w:tcW w:w="817" w:type="dxa"/>
            <w:vAlign w:val="center"/>
          </w:tcPr>
          <w:p w14:paraId="628C7E34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7</w:t>
            </w:r>
          </w:p>
        </w:tc>
        <w:tc>
          <w:tcPr>
            <w:tcW w:w="8930" w:type="dxa"/>
            <w:vAlign w:val="center"/>
          </w:tcPr>
          <w:p w14:paraId="42D27C6A" w14:textId="532DC17A" w:rsidR="007F27C0" w:rsidRPr="007F27C0" w:rsidRDefault="007F27C0" w:rsidP="007F27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Военно-инженерная академия (п. Нахабино, Московская обл.) (</w:t>
            </w:r>
            <w:hyperlink r:id="rId11" w:history="1">
              <w:r w:rsidRPr="007F27C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via.mil.ru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F27C0" w14:paraId="30353973" w14:textId="77777777" w:rsidTr="007F27C0">
        <w:tc>
          <w:tcPr>
            <w:tcW w:w="817" w:type="dxa"/>
            <w:vAlign w:val="center"/>
          </w:tcPr>
          <w:p w14:paraId="174506E6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8</w:t>
            </w:r>
          </w:p>
        </w:tc>
        <w:tc>
          <w:tcPr>
            <w:tcW w:w="8930" w:type="dxa"/>
            <w:vAlign w:val="center"/>
          </w:tcPr>
          <w:p w14:paraId="4E26591B" w14:textId="1B707DBB" w:rsidR="007F27C0" w:rsidRPr="007F27C0" w:rsidRDefault="007F27C0" w:rsidP="007F27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Тюменское высшее военно-инженерное командное училище (</w:t>
            </w:r>
            <w:hyperlink r:id="rId12" w:history="1">
              <w:r w:rsidRPr="007F27C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tvviku.mil.ru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F27C0" w14:paraId="47160D99" w14:textId="77777777" w:rsidTr="007F27C0">
        <w:tc>
          <w:tcPr>
            <w:tcW w:w="817" w:type="dxa"/>
            <w:vAlign w:val="center"/>
          </w:tcPr>
          <w:p w14:paraId="04E9C60D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9</w:t>
            </w:r>
          </w:p>
        </w:tc>
        <w:tc>
          <w:tcPr>
            <w:tcW w:w="8930" w:type="dxa"/>
            <w:vAlign w:val="center"/>
          </w:tcPr>
          <w:p w14:paraId="175F88F6" w14:textId="77777777"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Нижегородское высшее военно-инженерное командное училище</w:t>
            </w:r>
          </w:p>
        </w:tc>
      </w:tr>
      <w:tr w:rsidR="007F27C0" w14:paraId="2F9E9FFD" w14:textId="77777777" w:rsidTr="007F27C0">
        <w:tc>
          <w:tcPr>
            <w:tcW w:w="817" w:type="dxa"/>
            <w:vAlign w:val="center"/>
          </w:tcPr>
          <w:p w14:paraId="34148452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10</w:t>
            </w:r>
          </w:p>
        </w:tc>
        <w:tc>
          <w:tcPr>
            <w:tcW w:w="8930" w:type="dxa"/>
            <w:vAlign w:val="center"/>
          </w:tcPr>
          <w:p w14:paraId="1224FA2F" w14:textId="48BD791A" w:rsidR="007F27C0" w:rsidRPr="007F27C0" w:rsidRDefault="007F27C0" w:rsidP="007F27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Михайловская военная артиллерийска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академия (г. Санкт-Петербург) (</w:t>
            </w:r>
            <w:hyperlink r:id="rId13" w:history="1">
              <w:r w:rsidRPr="007F27C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mvaa.mil.ru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F27C0" w14:paraId="0CD3C034" w14:textId="77777777" w:rsidTr="007F27C0">
        <w:tc>
          <w:tcPr>
            <w:tcW w:w="817" w:type="dxa"/>
            <w:vAlign w:val="center"/>
          </w:tcPr>
          <w:p w14:paraId="736C6840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11</w:t>
            </w:r>
          </w:p>
        </w:tc>
        <w:tc>
          <w:tcPr>
            <w:tcW w:w="8930" w:type="dxa"/>
            <w:vAlign w:val="center"/>
          </w:tcPr>
          <w:p w14:paraId="20E85A0F" w14:textId="087A13C2" w:rsidR="007F27C0" w:rsidRPr="007F27C0" w:rsidRDefault="007F27C0" w:rsidP="007F27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Саратовское высшее артиллерийское командное училище (</w:t>
            </w:r>
            <w:hyperlink r:id="rId14" w:history="1">
              <w:r w:rsidRPr="007F27C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svaku.mil.ry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F27C0" w14:paraId="794B897F" w14:textId="77777777" w:rsidTr="007F27C0">
        <w:tc>
          <w:tcPr>
            <w:tcW w:w="817" w:type="dxa"/>
            <w:vAlign w:val="center"/>
          </w:tcPr>
          <w:p w14:paraId="32813AB2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12</w:t>
            </w:r>
          </w:p>
        </w:tc>
        <w:tc>
          <w:tcPr>
            <w:tcW w:w="8930" w:type="dxa"/>
            <w:vAlign w:val="center"/>
          </w:tcPr>
          <w:p w14:paraId="22B59429" w14:textId="77777777" w:rsid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Военная академия радиационной, химической и биологической защиты </w:t>
            </w:r>
          </w:p>
          <w:p w14:paraId="2B01A60A" w14:textId="64EBBAF3" w:rsidR="007F27C0" w:rsidRPr="007F27C0" w:rsidRDefault="007F27C0" w:rsidP="007F27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(г. Кострома) (</w:t>
            </w:r>
            <w:hyperlink r:id="rId15" w:history="1">
              <w:r w:rsidRPr="007F27C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varhbz.mil.ru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F27C0" w14:paraId="5D017799" w14:textId="77777777" w:rsidTr="007F27C0">
        <w:tc>
          <w:tcPr>
            <w:tcW w:w="817" w:type="dxa"/>
            <w:vAlign w:val="center"/>
          </w:tcPr>
          <w:p w14:paraId="61E6D25C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13</w:t>
            </w:r>
          </w:p>
        </w:tc>
        <w:tc>
          <w:tcPr>
            <w:tcW w:w="8930" w:type="dxa"/>
            <w:vAlign w:val="center"/>
          </w:tcPr>
          <w:p w14:paraId="6F20EBC3" w14:textId="5AC17F18"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Саратовское высшее военное инженерное училище РХБЗ защиты</w:t>
            </w:r>
            <w:r w:rsidR="00F476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hyperlink r:id="rId16" w:history="1">
              <w:r w:rsidR="00F476FC" w:rsidRPr="00F476F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varhbz.mil.ru</w:t>
              </w:r>
            </w:hyperlink>
            <w:r w:rsidR="00F476F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F27C0" w14:paraId="0387F7CD" w14:textId="77777777" w:rsidTr="007F27C0">
        <w:tc>
          <w:tcPr>
            <w:tcW w:w="817" w:type="dxa"/>
            <w:vAlign w:val="center"/>
          </w:tcPr>
          <w:p w14:paraId="1C5607D2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14</w:t>
            </w:r>
          </w:p>
        </w:tc>
        <w:tc>
          <w:tcPr>
            <w:tcW w:w="8930" w:type="dxa"/>
            <w:vAlign w:val="center"/>
          </w:tcPr>
          <w:p w14:paraId="2B76B199" w14:textId="787AE902" w:rsidR="007F27C0" w:rsidRPr="007F27C0" w:rsidRDefault="007F27C0" w:rsidP="007F27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ВУНЦ ВВС "Военно-воздушная академия" (г. Воронеж) (</w:t>
            </w:r>
            <w:hyperlink r:id="rId17" w:history="1">
              <w:r w:rsidRPr="007F27C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vva.mil.ru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F27C0" w14:paraId="30EE5441" w14:textId="77777777" w:rsidTr="007F27C0">
        <w:tc>
          <w:tcPr>
            <w:tcW w:w="817" w:type="dxa"/>
            <w:vAlign w:val="center"/>
          </w:tcPr>
          <w:p w14:paraId="123A3650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15</w:t>
            </w:r>
          </w:p>
        </w:tc>
        <w:tc>
          <w:tcPr>
            <w:tcW w:w="8930" w:type="dxa"/>
            <w:vAlign w:val="center"/>
          </w:tcPr>
          <w:p w14:paraId="5E424F70" w14:textId="4D4C77AA" w:rsidR="007F27C0" w:rsidRPr="007F27C0" w:rsidRDefault="007F27C0" w:rsidP="007F27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ВУНЦ ВВС "Военно-воздушная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академия" (филиал, г. Сызрань) </w:t>
            </w:r>
            <w:hyperlink r:id="rId18" w:history="1">
              <w:r w:rsidRPr="007F27C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vunc-vvs-syzran.mil.ru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F27C0" w14:paraId="17DA0BCB" w14:textId="77777777" w:rsidTr="007F27C0">
        <w:tc>
          <w:tcPr>
            <w:tcW w:w="817" w:type="dxa"/>
            <w:vAlign w:val="center"/>
          </w:tcPr>
          <w:p w14:paraId="42230FEA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16</w:t>
            </w:r>
          </w:p>
        </w:tc>
        <w:tc>
          <w:tcPr>
            <w:tcW w:w="8930" w:type="dxa"/>
            <w:vAlign w:val="center"/>
          </w:tcPr>
          <w:p w14:paraId="562656BA" w14:textId="48CF9F5E" w:rsidR="007F27C0" w:rsidRPr="007F27C0" w:rsidRDefault="007F27C0" w:rsidP="007F27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ВУНЦ ВВС "Военно-воздушная академия" (филиал, г. Челябинск) (</w:t>
            </w:r>
            <w:hyperlink r:id="rId19" w:history="1">
              <w:r w:rsidRPr="007F27C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vunc-vvs-chelyabinsk.mil.ru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F27C0" w14:paraId="6F594FCD" w14:textId="77777777" w:rsidTr="007F27C0">
        <w:tc>
          <w:tcPr>
            <w:tcW w:w="817" w:type="dxa"/>
            <w:vAlign w:val="center"/>
          </w:tcPr>
          <w:p w14:paraId="230325A4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17</w:t>
            </w:r>
          </w:p>
        </w:tc>
        <w:tc>
          <w:tcPr>
            <w:tcW w:w="8930" w:type="dxa"/>
            <w:vAlign w:val="center"/>
          </w:tcPr>
          <w:p w14:paraId="4AC7D593" w14:textId="003DD999" w:rsidR="007F27C0" w:rsidRPr="007F27C0" w:rsidRDefault="007F27C0" w:rsidP="007F27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Краснодарское высшее военное училище летчиков (г. Краснодар) (</w:t>
            </w:r>
            <w:hyperlink r:id="rId20" w:history="1">
              <w:r w:rsidRPr="007F27C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kvvaul.mil.ru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F27C0" w14:paraId="14BD8B63" w14:textId="77777777" w:rsidTr="007F27C0">
        <w:tc>
          <w:tcPr>
            <w:tcW w:w="817" w:type="dxa"/>
            <w:vAlign w:val="center"/>
          </w:tcPr>
          <w:p w14:paraId="50575EC9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18</w:t>
            </w:r>
          </w:p>
        </w:tc>
        <w:tc>
          <w:tcPr>
            <w:tcW w:w="8930" w:type="dxa"/>
            <w:vAlign w:val="center"/>
          </w:tcPr>
          <w:p w14:paraId="42DC33D7" w14:textId="63FBD191" w:rsidR="007F27C0" w:rsidRPr="007F27C0" w:rsidRDefault="007F27C0" w:rsidP="007F27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Военно-космическая академия" (г. Санкт-Петербург) (</w:t>
            </w:r>
            <w:hyperlink r:id="rId21" w:history="1">
              <w:r w:rsidRPr="007F27C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vka.mil.ru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F27C0" w14:paraId="6FDF93A0" w14:textId="77777777" w:rsidTr="007F27C0">
        <w:tc>
          <w:tcPr>
            <w:tcW w:w="817" w:type="dxa"/>
            <w:vAlign w:val="center"/>
          </w:tcPr>
          <w:p w14:paraId="469904FE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19</w:t>
            </w:r>
          </w:p>
        </w:tc>
        <w:tc>
          <w:tcPr>
            <w:tcW w:w="8930" w:type="dxa"/>
            <w:vAlign w:val="center"/>
          </w:tcPr>
          <w:p w14:paraId="77616EAB" w14:textId="5977B9D3" w:rsidR="007F27C0" w:rsidRPr="007F27C0" w:rsidRDefault="007F27C0" w:rsidP="007F27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Военная академия Воздушно-космической обороны (г. Тверь) (</w:t>
            </w:r>
            <w:hyperlink r:id="rId22" w:history="1">
              <w:r w:rsidRPr="007F27C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vavko.mil.ru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F27C0" w14:paraId="74F305C1" w14:textId="77777777" w:rsidTr="007F27C0">
        <w:tc>
          <w:tcPr>
            <w:tcW w:w="817" w:type="dxa"/>
            <w:vAlign w:val="center"/>
          </w:tcPr>
          <w:p w14:paraId="6F2F448D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20</w:t>
            </w:r>
          </w:p>
        </w:tc>
        <w:tc>
          <w:tcPr>
            <w:tcW w:w="8930" w:type="dxa"/>
            <w:vAlign w:val="center"/>
          </w:tcPr>
          <w:p w14:paraId="0365D6ED" w14:textId="070FF252" w:rsidR="007F27C0" w:rsidRPr="007F27C0" w:rsidRDefault="007F27C0" w:rsidP="007F27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Военная академия войсковой противовоздушной обороны ВС РФ (г. Смоленск) (</w:t>
            </w:r>
            <w:hyperlink r:id="rId23" w:history="1">
              <w:r w:rsidRPr="007F27C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vavpvo-na.mil.ru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F27C0" w14:paraId="03594B04" w14:textId="77777777" w:rsidTr="007F27C0">
        <w:tc>
          <w:tcPr>
            <w:tcW w:w="817" w:type="dxa"/>
            <w:vAlign w:val="center"/>
          </w:tcPr>
          <w:p w14:paraId="2A30BE24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21</w:t>
            </w:r>
          </w:p>
        </w:tc>
        <w:tc>
          <w:tcPr>
            <w:tcW w:w="8930" w:type="dxa"/>
            <w:vAlign w:val="center"/>
          </w:tcPr>
          <w:p w14:paraId="2AFB3CD4" w14:textId="47AFCD4B" w:rsidR="007F27C0" w:rsidRPr="007F27C0" w:rsidRDefault="007F27C0" w:rsidP="007F27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Ярославское высшее военное училище противовоздушной обороны (</w:t>
            </w:r>
            <w:hyperlink r:id="rId24" w:history="1">
              <w:r w:rsidRPr="007F27C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yavvu_umo.mil.ru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F27C0" w14:paraId="1F3743B4" w14:textId="77777777" w:rsidTr="007F27C0">
        <w:tc>
          <w:tcPr>
            <w:tcW w:w="817" w:type="dxa"/>
            <w:vAlign w:val="center"/>
          </w:tcPr>
          <w:p w14:paraId="139F7C32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22</w:t>
            </w:r>
          </w:p>
        </w:tc>
        <w:tc>
          <w:tcPr>
            <w:tcW w:w="8930" w:type="dxa"/>
            <w:vAlign w:val="center"/>
          </w:tcPr>
          <w:p w14:paraId="686C564A" w14:textId="1BC6B959" w:rsidR="007F27C0" w:rsidRPr="007F27C0" w:rsidRDefault="007F27C0" w:rsidP="00EF7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ВУНЦ ВМФ "ВМА" (г. Санкт-Петербург) Военный институт (военно-морской) (</w:t>
            </w:r>
            <w:hyperlink r:id="rId25" w:history="1">
              <w:r w:rsidR="00EF7C25" w:rsidRPr="00EF7C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vunc-vmf.mil.ru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F27C0" w14:paraId="58B465FD" w14:textId="77777777" w:rsidTr="007F27C0">
        <w:tc>
          <w:tcPr>
            <w:tcW w:w="817" w:type="dxa"/>
            <w:vAlign w:val="center"/>
          </w:tcPr>
          <w:p w14:paraId="262D1CAB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23</w:t>
            </w:r>
          </w:p>
        </w:tc>
        <w:tc>
          <w:tcPr>
            <w:tcW w:w="8930" w:type="dxa"/>
            <w:vAlign w:val="center"/>
          </w:tcPr>
          <w:p w14:paraId="2BB1A284" w14:textId="3C68572F" w:rsidR="007F27C0" w:rsidRPr="007F27C0" w:rsidRDefault="007F27C0" w:rsidP="00EF7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ВУНЦ ВМФ "ВМА" (г. Санкт-Петербург) Военный институт (военно-морской политехнический) (</w:t>
            </w:r>
            <w:hyperlink r:id="rId26" w:history="1">
              <w:r w:rsidR="00EF7C25" w:rsidRPr="00EF7C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vunc-vmf-vmii.mil.ru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F27C0" w14:paraId="5EFC138F" w14:textId="77777777" w:rsidTr="007F27C0">
        <w:tc>
          <w:tcPr>
            <w:tcW w:w="817" w:type="dxa"/>
            <w:vAlign w:val="center"/>
          </w:tcPr>
          <w:p w14:paraId="1BB9720E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24</w:t>
            </w:r>
          </w:p>
        </w:tc>
        <w:tc>
          <w:tcPr>
            <w:tcW w:w="8930" w:type="dxa"/>
            <w:vAlign w:val="center"/>
          </w:tcPr>
          <w:p w14:paraId="34594014" w14:textId="6451FFA4" w:rsidR="007F27C0" w:rsidRPr="007F27C0" w:rsidRDefault="007F27C0" w:rsidP="00EF7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Балтийское высшее военно-морское училище (г. Калининград) (</w:t>
            </w:r>
            <w:hyperlink r:id="rId27" w:history="1">
              <w:r w:rsidR="00EF7C25" w:rsidRPr="00EF7C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vunc-vmf-bvmi.mil.ru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F27C0" w14:paraId="25E8A220" w14:textId="77777777" w:rsidTr="007F27C0">
        <w:tc>
          <w:tcPr>
            <w:tcW w:w="817" w:type="dxa"/>
            <w:vAlign w:val="center"/>
          </w:tcPr>
          <w:p w14:paraId="07873C0E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25</w:t>
            </w:r>
          </w:p>
        </w:tc>
        <w:tc>
          <w:tcPr>
            <w:tcW w:w="8930" w:type="dxa"/>
            <w:vAlign w:val="center"/>
          </w:tcPr>
          <w:p w14:paraId="6A179629" w14:textId="783578C0" w:rsidR="007F27C0" w:rsidRPr="007F27C0" w:rsidRDefault="007F27C0" w:rsidP="00EF7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Тихоокеанское высшее военно-морское училище (г. Владивосток) (</w:t>
            </w:r>
            <w:hyperlink r:id="rId28" w:history="1">
              <w:r w:rsidR="00EF7C25" w:rsidRPr="00EF7C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vunc-vmf-tovmi.mil.ru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F27C0" w14:paraId="41DEE074" w14:textId="77777777" w:rsidTr="007F27C0">
        <w:tc>
          <w:tcPr>
            <w:tcW w:w="817" w:type="dxa"/>
            <w:vAlign w:val="center"/>
          </w:tcPr>
          <w:p w14:paraId="68A0696F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26</w:t>
            </w:r>
          </w:p>
        </w:tc>
        <w:tc>
          <w:tcPr>
            <w:tcW w:w="8930" w:type="dxa"/>
            <w:vAlign w:val="center"/>
          </w:tcPr>
          <w:p w14:paraId="6CF9AFEC" w14:textId="69DA45E4" w:rsidR="007F27C0" w:rsidRPr="007F27C0" w:rsidRDefault="007F27C0" w:rsidP="00EF7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Черноморское высшее военно-морское училище (г. Севастополь) (</w:t>
            </w:r>
            <w:hyperlink r:id="rId29" w:history="1">
              <w:r w:rsidR="00EF7C25" w:rsidRPr="00EF7C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chvvmy_3.mil.ru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F27C0" w14:paraId="3A44ED92" w14:textId="77777777" w:rsidTr="007F27C0">
        <w:tc>
          <w:tcPr>
            <w:tcW w:w="817" w:type="dxa"/>
            <w:vAlign w:val="center"/>
          </w:tcPr>
          <w:p w14:paraId="1E559563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27</w:t>
            </w:r>
          </w:p>
        </w:tc>
        <w:tc>
          <w:tcPr>
            <w:tcW w:w="8930" w:type="dxa"/>
            <w:vAlign w:val="center"/>
          </w:tcPr>
          <w:p w14:paraId="5450C93C" w14:textId="2CA8D904" w:rsidR="007F27C0" w:rsidRPr="007F27C0" w:rsidRDefault="007F27C0" w:rsidP="00EF7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Военная академия РВСН (г. Балашиха Московская обл.) (</w:t>
            </w:r>
            <w:hyperlink r:id="rId30" w:history="1">
              <w:r w:rsidR="00EF7C25" w:rsidRPr="00EF7C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varvsn.mil.ru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F27C0" w14:paraId="2D9CB09D" w14:textId="77777777" w:rsidTr="007F27C0">
        <w:tc>
          <w:tcPr>
            <w:tcW w:w="817" w:type="dxa"/>
            <w:vAlign w:val="center"/>
          </w:tcPr>
          <w:p w14:paraId="015ACDAA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28</w:t>
            </w:r>
          </w:p>
        </w:tc>
        <w:tc>
          <w:tcPr>
            <w:tcW w:w="8930" w:type="dxa"/>
            <w:vAlign w:val="center"/>
          </w:tcPr>
          <w:p w14:paraId="13909B26" w14:textId="3091072E"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Военная академия РВСН (филиал, г. Серпухов, Московская область) (</w:t>
            </w:r>
            <w:hyperlink r:id="rId31" w:history="1">
              <w:r w:rsidR="00EF7C25" w:rsidRPr="00EF7C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varvsn-serp.mil.ru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F27C0" w14:paraId="1C0A2554" w14:textId="77777777" w:rsidTr="007F27C0">
        <w:tc>
          <w:tcPr>
            <w:tcW w:w="817" w:type="dxa"/>
            <w:vAlign w:val="center"/>
          </w:tcPr>
          <w:p w14:paraId="6F3031AA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lastRenderedPageBreak/>
              <w:t>29</w:t>
            </w:r>
          </w:p>
        </w:tc>
        <w:tc>
          <w:tcPr>
            <w:tcW w:w="8930" w:type="dxa"/>
            <w:vAlign w:val="center"/>
          </w:tcPr>
          <w:p w14:paraId="26EE38EA" w14:textId="3DA219F7" w:rsidR="007F27C0" w:rsidRPr="007F27C0" w:rsidRDefault="007F27C0" w:rsidP="00EF7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Военная академия связи (г. Санкт-Петербург) (</w:t>
            </w:r>
            <w:hyperlink r:id="rId32" w:history="1">
              <w:r w:rsidR="00EF7C25" w:rsidRPr="00EF7C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vas.mil.ru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F27C0" w14:paraId="1801A1F4" w14:textId="77777777" w:rsidTr="007F27C0">
        <w:tc>
          <w:tcPr>
            <w:tcW w:w="817" w:type="dxa"/>
            <w:vAlign w:val="center"/>
          </w:tcPr>
          <w:p w14:paraId="4C46C375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30</w:t>
            </w:r>
          </w:p>
        </w:tc>
        <w:tc>
          <w:tcPr>
            <w:tcW w:w="8930" w:type="dxa"/>
            <w:vAlign w:val="center"/>
          </w:tcPr>
          <w:p w14:paraId="51C54555" w14:textId="3DC3C89B"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Новочеркасское высшее военное командное училище связи</w:t>
            </w:r>
            <w:r w:rsidR="00F476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hyperlink r:id="rId33" w:history="1">
              <w:r w:rsidR="00F476FC" w:rsidRPr="00F476F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nvvkys.donland.ru</w:t>
              </w:r>
            </w:hyperlink>
            <w:r w:rsidR="00F476F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F27C0" w14:paraId="77F12294" w14:textId="77777777" w:rsidTr="007F27C0">
        <w:tc>
          <w:tcPr>
            <w:tcW w:w="817" w:type="dxa"/>
            <w:vAlign w:val="center"/>
          </w:tcPr>
          <w:p w14:paraId="11AEB97A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31</w:t>
            </w:r>
          </w:p>
        </w:tc>
        <w:tc>
          <w:tcPr>
            <w:tcW w:w="8930" w:type="dxa"/>
            <w:vAlign w:val="center"/>
          </w:tcPr>
          <w:p w14:paraId="770E3AC2" w14:textId="7AD80AEA" w:rsidR="007F27C0" w:rsidRPr="007F27C0" w:rsidRDefault="007F27C0" w:rsidP="00EF7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Краснодарское высшее военное училище (</w:t>
            </w:r>
            <w:hyperlink r:id="rId34" w:history="1">
              <w:r w:rsidR="00EF7C25" w:rsidRPr="00EF7C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kvvu.mil.ru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F27C0" w14:paraId="07E56729" w14:textId="77777777" w:rsidTr="007F27C0">
        <w:tc>
          <w:tcPr>
            <w:tcW w:w="817" w:type="dxa"/>
            <w:vAlign w:val="center"/>
          </w:tcPr>
          <w:p w14:paraId="78C87C93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32</w:t>
            </w:r>
          </w:p>
        </w:tc>
        <w:tc>
          <w:tcPr>
            <w:tcW w:w="8930" w:type="dxa"/>
            <w:vAlign w:val="center"/>
          </w:tcPr>
          <w:p w14:paraId="3E601A80" w14:textId="7BA5A9EF" w:rsidR="007F27C0" w:rsidRPr="007F27C0" w:rsidRDefault="007F27C0" w:rsidP="00EF7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енный университет радиоэлектро</w:t>
            </w: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ники (г. Череповец, Вологодская обл.) (</w:t>
            </w:r>
            <w:hyperlink r:id="rId35" w:history="1">
              <w:r w:rsidR="00EF7C25" w:rsidRPr="00EF7C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vure.mil.ru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F27C0" w14:paraId="62A16364" w14:textId="77777777" w:rsidTr="007F27C0">
        <w:tc>
          <w:tcPr>
            <w:tcW w:w="817" w:type="dxa"/>
            <w:vAlign w:val="center"/>
          </w:tcPr>
          <w:p w14:paraId="06B34E63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33</w:t>
            </w:r>
          </w:p>
        </w:tc>
        <w:tc>
          <w:tcPr>
            <w:tcW w:w="8930" w:type="dxa"/>
            <w:vAlign w:val="center"/>
          </w:tcPr>
          <w:p w14:paraId="27D2F22D" w14:textId="77777777"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Воронежское высшее военное училище радиоэлектроники</w:t>
            </w:r>
          </w:p>
        </w:tc>
      </w:tr>
      <w:tr w:rsidR="007F27C0" w14:paraId="33158334" w14:textId="77777777" w:rsidTr="007F27C0">
        <w:tc>
          <w:tcPr>
            <w:tcW w:w="817" w:type="dxa"/>
            <w:vAlign w:val="center"/>
          </w:tcPr>
          <w:p w14:paraId="646ED243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34</w:t>
            </w:r>
          </w:p>
        </w:tc>
        <w:tc>
          <w:tcPr>
            <w:tcW w:w="8930" w:type="dxa"/>
            <w:vAlign w:val="center"/>
          </w:tcPr>
          <w:p w14:paraId="0A853381" w14:textId="7716D569" w:rsidR="007F27C0" w:rsidRPr="007F27C0" w:rsidRDefault="007F27C0" w:rsidP="00EF7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Военный университет (г. Москва) (</w:t>
            </w:r>
            <w:hyperlink r:id="rId36" w:history="1">
              <w:r w:rsidR="00EF7C25" w:rsidRPr="00EF7C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vu-nu.mil.ru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F27C0" w14:paraId="4FFF3F73" w14:textId="77777777" w:rsidTr="007F27C0">
        <w:tc>
          <w:tcPr>
            <w:tcW w:w="817" w:type="dxa"/>
            <w:vAlign w:val="center"/>
          </w:tcPr>
          <w:p w14:paraId="5B57233A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35</w:t>
            </w:r>
          </w:p>
        </w:tc>
        <w:tc>
          <w:tcPr>
            <w:tcW w:w="8930" w:type="dxa"/>
            <w:vAlign w:val="center"/>
          </w:tcPr>
          <w:p w14:paraId="38EF50E5" w14:textId="6D3D0E20" w:rsidR="007F27C0" w:rsidRPr="007F27C0" w:rsidRDefault="007F27C0" w:rsidP="00EF7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Военная академия материально-технического обеспечения (г. Санкт-Петербург) (</w:t>
            </w:r>
            <w:hyperlink r:id="rId37" w:history="1">
              <w:r w:rsidR="00EF7C25" w:rsidRPr="00EF7C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vatt.mil.ru viit.vamto.mil.ru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F27C0" w14:paraId="16761EB9" w14:textId="77777777" w:rsidTr="007F27C0">
        <w:tc>
          <w:tcPr>
            <w:tcW w:w="817" w:type="dxa"/>
            <w:vAlign w:val="center"/>
          </w:tcPr>
          <w:p w14:paraId="0E320BF4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36</w:t>
            </w:r>
          </w:p>
        </w:tc>
        <w:tc>
          <w:tcPr>
            <w:tcW w:w="8930" w:type="dxa"/>
            <w:vAlign w:val="center"/>
          </w:tcPr>
          <w:p w14:paraId="310135B5" w14:textId="1C6647CD" w:rsidR="007F27C0" w:rsidRPr="007F27C0" w:rsidRDefault="007F27C0" w:rsidP="00EF7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Военная академия материально-технического обеспечения (г. Санкт-Петербург) Военный институт (Железнодорожных войск и военных сообщений) (</w:t>
            </w:r>
            <w:hyperlink r:id="rId38" w:history="1">
              <w:r w:rsidR="00EF7C25" w:rsidRPr="00EF7C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vatt-pdv.mil.ru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F27C0" w14:paraId="44A69524" w14:textId="77777777" w:rsidTr="007F27C0">
        <w:tc>
          <w:tcPr>
            <w:tcW w:w="817" w:type="dxa"/>
            <w:vAlign w:val="center"/>
          </w:tcPr>
          <w:p w14:paraId="4C855B00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37</w:t>
            </w:r>
          </w:p>
        </w:tc>
        <w:tc>
          <w:tcPr>
            <w:tcW w:w="8930" w:type="dxa"/>
            <w:vAlign w:val="center"/>
          </w:tcPr>
          <w:p w14:paraId="3300E6E4" w14:textId="4DBA074C" w:rsidR="007F27C0" w:rsidRPr="007F27C0" w:rsidRDefault="007F27C0" w:rsidP="00EF7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Военная академия материально-технического обеспечения (г. Санкт-Петербург) Военный институт (инженерно-технический) (</w:t>
            </w:r>
            <w:hyperlink r:id="rId39" w:history="1">
              <w:r w:rsidR="00EF7C25" w:rsidRPr="00EF7C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vatt-spb.mil.ru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F27C0" w14:paraId="23CB07A2" w14:textId="77777777" w:rsidTr="007F27C0">
        <w:tc>
          <w:tcPr>
            <w:tcW w:w="817" w:type="dxa"/>
            <w:vAlign w:val="center"/>
          </w:tcPr>
          <w:p w14:paraId="45B45786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38</w:t>
            </w:r>
          </w:p>
        </w:tc>
        <w:tc>
          <w:tcPr>
            <w:tcW w:w="8930" w:type="dxa"/>
            <w:vAlign w:val="center"/>
          </w:tcPr>
          <w:p w14:paraId="328E9A87" w14:textId="33590C9F" w:rsidR="007F27C0" w:rsidRPr="007F27C0" w:rsidRDefault="007F27C0" w:rsidP="00EF7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Военная академия материально-технического обеспечения (филиал г. Вольск, Саратовская область) (</w:t>
            </w:r>
            <w:hyperlink r:id="rId40" w:history="1">
              <w:r w:rsidR="00EF7C25" w:rsidRPr="00EF7C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vatt-v.mil.ru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F27C0" w14:paraId="0BC6100C" w14:textId="77777777" w:rsidTr="007F27C0">
        <w:tc>
          <w:tcPr>
            <w:tcW w:w="817" w:type="dxa"/>
            <w:vAlign w:val="center"/>
          </w:tcPr>
          <w:p w14:paraId="3EF09C7B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39</w:t>
            </w:r>
          </w:p>
        </w:tc>
        <w:tc>
          <w:tcPr>
            <w:tcW w:w="8930" w:type="dxa"/>
            <w:vAlign w:val="center"/>
          </w:tcPr>
          <w:p w14:paraId="2FAFF13A" w14:textId="4C17162D" w:rsidR="007F27C0" w:rsidRPr="007F27C0" w:rsidRDefault="007F27C0" w:rsidP="00EF7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Военная академия материально-технического обеспечения (филиал г. Пенза) (</w:t>
            </w:r>
            <w:hyperlink r:id="rId41" w:history="1">
              <w:r w:rsidR="00EF7C25" w:rsidRPr="00EF7C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paii.mil.ru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F27C0" w14:paraId="1A77D5DD" w14:textId="77777777" w:rsidTr="007F27C0">
        <w:tc>
          <w:tcPr>
            <w:tcW w:w="817" w:type="dxa"/>
            <w:vAlign w:val="center"/>
          </w:tcPr>
          <w:p w14:paraId="486244E5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40</w:t>
            </w:r>
          </w:p>
        </w:tc>
        <w:tc>
          <w:tcPr>
            <w:tcW w:w="8930" w:type="dxa"/>
            <w:vAlign w:val="center"/>
          </w:tcPr>
          <w:p w14:paraId="7CF9E94B" w14:textId="6AAE94DB" w:rsidR="007F27C0" w:rsidRPr="007F27C0" w:rsidRDefault="007F27C0" w:rsidP="00EF7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Военная академия материально-техническог</w:t>
            </w:r>
            <w:r w:rsidR="00EF7C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обеспечения (филиал г. Омск) </w:t>
            </w:r>
            <w:hyperlink r:id="rId42" w:history="1">
              <w:r w:rsidR="00EF7C25" w:rsidRPr="00EF7C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otiu.mil.ru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F27C0" w14:paraId="506947AC" w14:textId="77777777" w:rsidTr="007F27C0">
        <w:tc>
          <w:tcPr>
            <w:tcW w:w="817" w:type="dxa"/>
            <w:vAlign w:val="center"/>
          </w:tcPr>
          <w:p w14:paraId="02543D41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41</w:t>
            </w:r>
          </w:p>
        </w:tc>
        <w:tc>
          <w:tcPr>
            <w:tcW w:w="8930" w:type="dxa"/>
            <w:vAlign w:val="center"/>
          </w:tcPr>
          <w:p w14:paraId="74BEA267" w14:textId="7147C6AE" w:rsidR="007F27C0" w:rsidRPr="007F27C0" w:rsidRDefault="007F27C0" w:rsidP="00EF7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Военно-медицинская академия (г. Санкт-Петербург) (</w:t>
            </w:r>
            <w:hyperlink r:id="rId43" w:history="1">
              <w:r w:rsidR="00EF7C25" w:rsidRPr="00EF7C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vmeda-na.mil.ru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F27C0" w14:paraId="347DBB05" w14:textId="77777777" w:rsidTr="007F27C0">
        <w:tc>
          <w:tcPr>
            <w:tcW w:w="817" w:type="dxa"/>
            <w:vAlign w:val="center"/>
          </w:tcPr>
          <w:p w14:paraId="71EF84CC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42</w:t>
            </w:r>
          </w:p>
        </w:tc>
        <w:tc>
          <w:tcPr>
            <w:tcW w:w="8930" w:type="dxa"/>
            <w:vAlign w:val="center"/>
          </w:tcPr>
          <w:p w14:paraId="0CC674DB" w14:textId="394F270C" w:rsidR="007F27C0" w:rsidRPr="007F27C0" w:rsidRDefault="007F27C0" w:rsidP="00EF7C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Военный институт физической культуры (г. Санкт-Петербург) (</w:t>
            </w:r>
            <w:hyperlink r:id="rId44" w:history="1">
              <w:r w:rsidR="00EF7C25" w:rsidRPr="00EF7C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vifk_14.mil.ru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F27C0" w14:paraId="5EA6C170" w14:textId="77777777" w:rsidTr="00245315">
        <w:tc>
          <w:tcPr>
            <w:tcW w:w="9747" w:type="dxa"/>
            <w:gridSpan w:val="2"/>
            <w:vAlign w:val="bottom"/>
          </w:tcPr>
          <w:p w14:paraId="567C70E7" w14:textId="77777777" w:rsidR="007F27C0" w:rsidRDefault="007F27C0" w:rsidP="007F27C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7F27C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Военные образовательные организации</w:t>
            </w:r>
          </w:p>
          <w:p w14:paraId="7F042FB2" w14:textId="77777777" w:rsidR="007F27C0" w:rsidRPr="007F27C0" w:rsidRDefault="007F27C0" w:rsidP="007F27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федеральных органов исполнительной власти Российской  Федерации</w:t>
            </w:r>
          </w:p>
        </w:tc>
      </w:tr>
      <w:tr w:rsidR="007F27C0" w14:paraId="4AD0C7E2" w14:textId="77777777" w:rsidTr="00B079DA">
        <w:tc>
          <w:tcPr>
            <w:tcW w:w="9747" w:type="dxa"/>
            <w:gridSpan w:val="2"/>
            <w:vAlign w:val="bottom"/>
          </w:tcPr>
          <w:p w14:paraId="3E57D69B" w14:textId="77777777"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Военные образовательные организации войск национальной гвардии Российской Федерации</w:t>
            </w:r>
          </w:p>
        </w:tc>
      </w:tr>
      <w:tr w:rsidR="007F27C0" w14:paraId="29EA1A91" w14:textId="77777777" w:rsidTr="007F27C0">
        <w:tc>
          <w:tcPr>
            <w:tcW w:w="817" w:type="dxa"/>
            <w:vAlign w:val="center"/>
          </w:tcPr>
          <w:p w14:paraId="4690FF32" w14:textId="77777777" w:rsidR="007F27C0" w:rsidRPr="007F27C0" w:rsidRDefault="007F27C0" w:rsidP="00327E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7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930" w:type="dxa"/>
            <w:vAlign w:val="center"/>
          </w:tcPr>
          <w:p w14:paraId="439AEFB0" w14:textId="77777777"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Военная ордена Жукова академия войск национальной гвардии Российской Федерации (г. Санкт-Петербург)</w:t>
            </w:r>
          </w:p>
        </w:tc>
      </w:tr>
      <w:tr w:rsidR="007F27C0" w14:paraId="3C9998CC" w14:textId="77777777" w:rsidTr="007F27C0">
        <w:tc>
          <w:tcPr>
            <w:tcW w:w="817" w:type="dxa"/>
            <w:vAlign w:val="center"/>
          </w:tcPr>
          <w:p w14:paraId="1509E82C" w14:textId="77777777" w:rsidR="007F27C0" w:rsidRPr="007F27C0" w:rsidRDefault="007F27C0" w:rsidP="00327E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7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930" w:type="dxa"/>
            <w:vAlign w:val="center"/>
          </w:tcPr>
          <w:p w14:paraId="381C9C01" w14:textId="77777777"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Саратовский военный ордена Жукова Краснознаменный институт войск национальной гвардии Российской Федерации (г. Саратов)</w:t>
            </w:r>
          </w:p>
        </w:tc>
      </w:tr>
      <w:tr w:rsidR="007F27C0" w14:paraId="39DEAC53" w14:textId="77777777" w:rsidTr="007F27C0">
        <w:tc>
          <w:tcPr>
            <w:tcW w:w="817" w:type="dxa"/>
            <w:vAlign w:val="center"/>
          </w:tcPr>
          <w:p w14:paraId="6B879A0E" w14:textId="77777777" w:rsidR="007F27C0" w:rsidRPr="007F27C0" w:rsidRDefault="007F27C0" w:rsidP="00327E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7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930" w:type="dxa"/>
            <w:vAlign w:val="center"/>
          </w:tcPr>
          <w:p w14:paraId="4C2E0405" w14:textId="77777777" w:rsid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Пермский военный институт национальной гвардии Российской Федерации </w:t>
            </w:r>
          </w:p>
          <w:p w14:paraId="1C5D1440" w14:textId="77777777"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(г. Пермь)</w:t>
            </w:r>
          </w:p>
        </w:tc>
      </w:tr>
      <w:tr w:rsidR="007F27C0" w14:paraId="49151553" w14:textId="77777777" w:rsidTr="007F27C0">
        <w:tc>
          <w:tcPr>
            <w:tcW w:w="817" w:type="dxa"/>
            <w:vAlign w:val="center"/>
          </w:tcPr>
          <w:p w14:paraId="2E85B429" w14:textId="77777777" w:rsidR="007F27C0" w:rsidRPr="007F27C0" w:rsidRDefault="007F27C0" w:rsidP="00327E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7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930" w:type="dxa"/>
            <w:vAlign w:val="center"/>
          </w:tcPr>
          <w:p w14:paraId="5A5D51B9" w14:textId="77777777"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Новосибирский военный ордена Жукова институт имени генерала армии И.К. Яковлева войск национальной гвардии Российской Федерации (г. Новосибирск)</w:t>
            </w:r>
          </w:p>
        </w:tc>
      </w:tr>
      <w:tr w:rsidR="007F27C0" w14:paraId="536BEB3E" w14:textId="77777777" w:rsidTr="00067560">
        <w:tc>
          <w:tcPr>
            <w:tcW w:w="9747" w:type="dxa"/>
            <w:gridSpan w:val="2"/>
            <w:vAlign w:val="bottom"/>
          </w:tcPr>
          <w:p w14:paraId="48DFF94D" w14:textId="77777777"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Военная образовательная организация МЧС Российской Федерации</w:t>
            </w:r>
          </w:p>
        </w:tc>
      </w:tr>
      <w:tr w:rsidR="007F27C0" w14:paraId="5770099E" w14:textId="77777777" w:rsidTr="007F27C0">
        <w:tc>
          <w:tcPr>
            <w:tcW w:w="817" w:type="dxa"/>
            <w:vAlign w:val="center"/>
          </w:tcPr>
          <w:p w14:paraId="6E2C956B" w14:textId="77777777" w:rsidR="007F27C0" w:rsidRPr="007F27C0" w:rsidRDefault="007F27C0" w:rsidP="00327E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7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930" w:type="dxa"/>
            <w:vAlign w:val="center"/>
          </w:tcPr>
          <w:p w14:paraId="3F6D194A" w14:textId="77777777"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Академия гражданской защиты МЧС (г. Москва) </w:t>
            </w:r>
          </w:p>
        </w:tc>
      </w:tr>
    </w:tbl>
    <w:p w14:paraId="002DD528" w14:textId="77777777" w:rsidR="007F27C0" w:rsidRDefault="007F27C0" w:rsidP="007F27C0">
      <w:pPr>
        <w:jc w:val="center"/>
        <w:rPr>
          <w:rFonts w:ascii="Times New Roman" w:hAnsi="Times New Roman" w:cs="Times New Roman"/>
          <w:sz w:val="28"/>
        </w:rPr>
      </w:pPr>
    </w:p>
    <w:p w14:paraId="79572270" w14:textId="77777777" w:rsidR="00AB00B4" w:rsidRPr="006504EF" w:rsidRDefault="00AB00B4" w:rsidP="00AB00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6504EF">
        <w:rPr>
          <w:rFonts w:ascii="Times New Roman" w:hAnsi="Times New Roman" w:cs="Times New Roman"/>
          <w:b/>
          <w:bCs/>
          <w:sz w:val="28"/>
        </w:rPr>
        <w:t xml:space="preserve">Военные образовательные организации высшего образования </w:t>
      </w:r>
    </w:p>
    <w:p w14:paraId="1ED12AC3" w14:textId="77777777" w:rsidR="00AB00B4" w:rsidRPr="006504EF" w:rsidRDefault="00AB00B4" w:rsidP="00AB00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6504EF">
        <w:rPr>
          <w:rFonts w:ascii="Times New Roman" w:hAnsi="Times New Roman" w:cs="Times New Roman"/>
          <w:b/>
          <w:bCs/>
          <w:sz w:val="28"/>
        </w:rPr>
        <w:t xml:space="preserve">Министерства обороны Российской Федерации </w:t>
      </w:r>
    </w:p>
    <w:p w14:paraId="5962374E" w14:textId="77777777" w:rsidR="00AB00B4" w:rsidRPr="006504EF" w:rsidRDefault="00AB00B4" w:rsidP="00AB00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6504EF">
        <w:rPr>
          <w:rFonts w:ascii="Times New Roman" w:hAnsi="Times New Roman" w:cs="Times New Roman"/>
          <w:b/>
          <w:bCs/>
          <w:sz w:val="28"/>
        </w:rPr>
        <w:t>(по программе среднего профобразования)</w:t>
      </w:r>
    </w:p>
    <w:p w14:paraId="27F09B95" w14:textId="77777777" w:rsidR="00F476FC" w:rsidRPr="006504EF" w:rsidRDefault="00F476FC" w:rsidP="00AB00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817"/>
        <w:gridCol w:w="8930"/>
      </w:tblGrid>
      <w:tr w:rsidR="007F27C0" w14:paraId="4023AA1B" w14:textId="77777777" w:rsidTr="00327EC1">
        <w:tc>
          <w:tcPr>
            <w:tcW w:w="817" w:type="dxa"/>
            <w:vAlign w:val="center"/>
          </w:tcPr>
          <w:p w14:paraId="548D5A5A" w14:textId="77777777" w:rsidR="007F27C0" w:rsidRPr="007F27C0" w:rsidRDefault="007F27C0" w:rsidP="00327EC1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6"/>
              </w:rPr>
            </w:pPr>
            <w:r w:rsidRPr="007F27C0">
              <w:rPr>
                <w:rFonts w:ascii="Times New Roman" w:eastAsia="Times New Roman" w:hAnsi="Times New Roman" w:cs="Times New Roman"/>
                <w:b/>
                <w:sz w:val="32"/>
                <w:szCs w:val="36"/>
              </w:rPr>
              <w:t>№ п/п</w:t>
            </w:r>
          </w:p>
        </w:tc>
        <w:tc>
          <w:tcPr>
            <w:tcW w:w="8930" w:type="dxa"/>
            <w:vAlign w:val="center"/>
          </w:tcPr>
          <w:p w14:paraId="4DD00383" w14:textId="77777777" w:rsidR="007F27C0" w:rsidRPr="007F27C0" w:rsidRDefault="007F27C0" w:rsidP="00327EC1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6"/>
              </w:rPr>
            </w:pPr>
            <w:r w:rsidRPr="007F27C0">
              <w:rPr>
                <w:rFonts w:ascii="Times New Roman" w:eastAsia="Times New Roman" w:hAnsi="Times New Roman" w:cs="Times New Roman"/>
                <w:b/>
                <w:sz w:val="32"/>
                <w:szCs w:val="36"/>
              </w:rPr>
              <w:t>Наименование военно-учебных заведений</w:t>
            </w:r>
          </w:p>
        </w:tc>
      </w:tr>
      <w:tr w:rsidR="007F27C0" w14:paraId="5092F51B" w14:textId="77777777" w:rsidTr="00327EC1">
        <w:tc>
          <w:tcPr>
            <w:tcW w:w="817" w:type="dxa"/>
            <w:vAlign w:val="center"/>
          </w:tcPr>
          <w:p w14:paraId="3341AEC4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8930" w:type="dxa"/>
            <w:vAlign w:val="center"/>
          </w:tcPr>
          <w:p w14:paraId="79DA70B0" w14:textId="77777777" w:rsid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Дальневосточное высшее военное общевойсковое командное училище </w:t>
            </w:r>
          </w:p>
          <w:p w14:paraId="4C2207D3" w14:textId="77777777"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(г. Благовещенск)</w:t>
            </w:r>
          </w:p>
        </w:tc>
      </w:tr>
      <w:tr w:rsidR="007F27C0" w14:paraId="13649622" w14:textId="77777777" w:rsidTr="00327EC1">
        <w:tc>
          <w:tcPr>
            <w:tcW w:w="817" w:type="dxa"/>
            <w:vAlign w:val="center"/>
          </w:tcPr>
          <w:p w14:paraId="30D1E347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8930" w:type="dxa"/>
            <w:vAlign w:val="center"/>
          </w:tcPr>
          <w:p w14:paraId="7F08E5CB" w14:textId="77777777"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Рязанское высшее воздушно-десантное командное училище (г. Рязань)</w:t>
            </w:r>
          </w:p>
        </w:tc>
      </w:tr>
      <w:tr w:rsidR="007F27C0" w14:paraId="65EAA1E4" w14:textId="77777777" w:rsidTr="00327EC1">
        <w:tc>
          <w:tcPr>
            <w:tcW w:w="817" w:type="dxa"/>
            <w:vAlign w:val="center"/>
          </w:tcPr>
          <w:p w14:paraId="14E053B9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8930" w:type="dxa"/>
            <w:vAlign w:val="center"/>
          </w:tcPr>
          <w:p w14:paraId="7CF88A9D" w14:textId="77777777"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Тюменское высшее военно-инженерное командное училище (г. Тюмень)</w:t>
            </w:r>
          </w:p>
        </w:tc>
      </w:tr>
      <w:tr w:rsidR="007F27C0" w14:paraId="2C50E7D0" w14:textId="77777777" w:rsidTr="00327EC1">
        <w:tc>
          <w:tcPr>
            <w:tcW w:w="817" w:type="dxa"/>
            <w:vAlign w:val="center"/>
          </w:tcPr>
          <w:p w14:paraId="7551A794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8930" w:type="dxa"/>
            <w:vAlign w:val="center"/>
          </w:tcPr>
          <w:p w14:paraId="5896CD5A" w14:textId="77777777"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Михайловская военная артиллерийская академия (г. Санкт-Петербург)</w:t>
            </w:r>
          </w:p>
        </w:tc>
      </w:tr>
      <w:tr w:rsidR="007F27C0" w14:paraId="7C64D2F8" w14:textId="77777777" w:rsidTr="00327EC1">
        <w:tc>
          <w:tcPr>
            <w:tcW w:w="817" w:type="dxa"/>
            <w:vAlign w:val="center"/>
          </w:tcPr>
          <w:p w14:paraId="36D9E28A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8930" w:type="dxa"/>
            <w:vAlign w:val="center"/>
          </w:tcPr>
          <w:p w14:paraId="5FD4A903" w14:textId="77777777"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Военная академия войсковой противовоздушной обороны ВС РФ (г. Смоленск)</w:t>
            </w:r>
          </w:p>
        </w:tc>
      </w:tr>
      <w:tr w:rsidR="007F27C0" w14:paraId="6CC9AE89" w14:textId="77777777" w:rsidTr="00327EC1">
        <w:tc>
          <w:tcPr>
            <w:tcW w:w="817" w:type="dxa"/>
            <w:vAlign w:val="center"/>
          </w:tcPr>
          <w:p w14:paraId="42FE701A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</w:t>
            </w:r>
          </w:p>
        </w:tc>
        <w:tc>
          <w:tcPr>
            <w:tcW w:w="8930" w:type="dxa"/>
            <w:vAlign w:val="center"/>
          </w:tcPr>
          <w:p w14:paraId="361F6099" w14:textId="77777777"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Военная академия радиационной, химической и биологической защиты (г. Кострома)</w:t>
            </w:r>
          </w:p>
        </w:tc>
      </w:tr>
      <w:tr w:rsidR="007F27C0" w14:paraId="484283D8" w14:textId="77777777" w:rsidTr="00327EC1">
        <w:tc>
          <w:tcPr>
            <w:tcW w:w="817" w:type="dxa"/>
            <w:vAlign w:val="center"/>
          </w:tcPr>
          <w:p w14:paraId="1039BFA0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</w:t>
            </w:r>
          </w:p>
        </w:tc>
        <w:tc>
          <w:tcPr>
            <w:tcW w:w="8930" w:type="dxa"/>
            <w:vAlign w:val="center"/>
          </w:tcPr>
          <w:p w14:paraId="1279085D" w14:textId="77777777"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Военно-космическая академия (г. Санкт-Петербург)</w:t>
            </w:r>
          </w:p>
        </w:tc>
      </w:tr>
      <w:tr w:rsidR="007F27C0" w14:paraId="61FC47D5" w14:textId="77777777" w:rsidTr="00327EC1">
        <w:tc>
          <w:tcPr>
            <w:tcW w:w="817" w:type="dxa"/>
            <w:vAlign w:val="center"/>
          </w:tcPr>
          <w:p w14:paraId="3AC8C7D1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8</w:t>
            </w:r>
          </w:p>
        </w:tc>
        <w:tc>
          <w:tcPr>
            <w:tcW w:w="8930" w:type="dxa"/>
            <w:vAlign w:val="center"/>
          </w:tcPr>
          <w:p w14:paraId="43A6684E" w14:textId="77777777"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ВУНЦ ВМФ "Военно-морская академия" (г. Санкт-Петербург) Военный институт (военно-морской)</w:t>
            </w:r>
          </w:p>
        </w:tc>
      </w:tr>
      <w:tr w:rsidR="007F27C0" w14:paraId="7041C27F" w14:textId="77777777" w:rsidTr="00327EC1">
        <w:tc>
          <w:tcPr>
            <w:tcW w:w="817" w:type="dxa"/>
            <w:vAlign w:val="center"/>
          </w:tcPr>
          <w:p w14:paraId="265CABDE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9</w:t>
            </w:r>
          </w:p>
        </w:tc>
        <w:tc>
          <w:tcPr>
            <w:tcW w:w="8930" w:type="dxa"/>
            <w:vAlign w:val="center"/>
          </w:tcPr>
          <w:p w14:paraId="4C3A364B" w14:textId="77777777"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ВУНЦ ВМФ "Военно-морская академия" (г. Санкт-Петербург) Военный институт (военно-морской политехнический)</w:t>
            </w:r>
          </w:p>
        </w:tc>
      </w:tr>
      <w:tr w:rsidR="007F27C0" w14:paraId="746FE931" w14:textId="77777777" w:rsidTr="00327EC1">
        <w:tc>
          <w:tcPr>
            <w:tcW w:w="817" w:type="dxa"/>
            <w:vAlign w:val="center"/>
          </w:tcPr>
          <w:p w14:paraId="25CF6784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10</w:t>
            </w:r>
          </w:p>
        </w:tc>
        <w:tc>
          <w:tcPr>
            <w:tcW w:w="8930" w:type="dxa"/>
            <w:vAlign w:val="center"/>
          </w:tcPr>
          <w:p w14:paraId="20C303A7" w14:textId="77777777"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Балтийское высшее военно-морское училище (г. Калининград)</w:t>
            </w:r>
          </w:p>
        </w:tc>
      </w:tr>
      <w:tr w:rsidR="007F27C0" w14:paraId="37F3AA48" w14:textId="77777777" w:rsidTr="00327EC1">
        <w:tc>
          <w:tcPr>
            <w:tcW w:w="817" w:type="dxa"/>
            <w:vAlign w:val="center"/>
          </w:tcPr>
          <w:p w14:paraId="0452009B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11</w:t>
            </w:r>
          </w:p>
        </w:tc>
        <w:tc>
          <w:tcPr>
            <w:tcW w:w="8930" w:type="dxa"/>
            <w:vAlign w:val="center"/>
          </w:tcPr>
          <w:p w14:paraId="58EDDAE7" w14:textId="77777777"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Тихоокеанское высшее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военно-морское</w:t>
            </w: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училище (г. Владивосток)</w:t>
            </w:r>
          </w:p>
        </w:tc>
      </w:tr>
      <w:tr w:rsidR="007F27C0" w14:paraId="648B4DCF" w14:textId="77777777" w:rsidTr="00327EC1">
        <w:tc>
          <w:tcPr>
            <w:tcW w:w="817" w:type="dxa"/>
            <w:vAlign w:val="center"/>
          </w:tcPr>
          <w:p w14:paraId="19D8683F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12</w:t>
            </w:r>
          </w:p>
        </w:tc>
        <w:tc>
          <w:tcPr>
            <w:tcW w:w="8930" w:type="dxa"/>
            <w:vAlign w:val="center"/>
          </w:tcPr>
          <w:p w14:paraId="1E23F56E" w14:textId="77777777"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Черноморское высшее военно-морское училище (г. Севастополь)</w:t>
            </w:r>
          </w:p>
        </w:tc>
      </w:tr>
      <w:tr w:rsidR="007F27C0" w14:paraId="43E77D46" w14:textId="77777777" w:rsidTr="00327EC1">
        <w:tc>
          <w:tcPr>
            <w:tcW w:w="817" w:type="dxa"/>
            <w:vAlign w:val="center"/>
          </w:tcPr>
          <w:p w14:paraId="4F34D7AA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13</w:t>
            </w:r>
          </w:p>
        </w:tc>
        <w:tc>
          <w:tcPr>
            <w:tcW w:w="8930" w:type="dxa"/>
            <w:vAlign w:val="center"/>
          </w:tcPr>
          <w:p w14:paraId="394269F4" w14:textId="77777777"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Военная академия РВСН (филиал, г. Серпухов, Московская область)</w:t>
            </w:r>
          </w:p>
        </w:tc>
      </w:tr>
      <w:tr w:rsidR="007F27C0" w14:paraId="76BBFFBA" w14:textId="77777777" w:rsidTr="00327EC1">
        <w:tc>
          <w:tcPr>
            <w:tcW w:w="817" w:type="dxa"/>
            <w:vAlign w:val="center"/>
          </w:tcPr>
          <w:p w14:paraId="22BDB2C9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14</w:t>
            </w:r>
          </w:p>
        </w:tc>
        <w:tc>
          <w:tcPr>
            <w:tcW w:w="8930" w:type="dxa"/>
            <w:vAlign w:val="center"/>
          </w:tcPr>
          <w:p w14:paraId="62808004" w14:textId="77777777"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Военная академия связи (г. Санкт-Петербург)</w:t>
            </w:r>
          </w:p>
        </w:tc>
      </w:tr>
      <w:tr w:rsidR="007F27C0" w14:paraId="2C3895BA" w14:textId="77777777" w:rsidTr="00327EC1">
        <w:tc>
          <w:tcPr>
            <w:tcW w:w="817" w:type="dxa"/>
            <w:vAlign w:val="center"/>
          </w:tcPr>
          <w:p w14:paraId="254E8074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15</w:t>
            </w:r>
          </w:p>
        </w:tc>
        <w:tc>
          <w:tcPr>
            <w:tcW w:w="8930" w:type="dxa"/>
            <w:vAlign w:val="center"/>
          </w:tcPr>
          <w:p w14:paraId="4FA29B9C" w14:textId="77777777"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Краснодарское высшее военное училище (г. Краснодар)</w:t>
            </w:r>
          </w:p>
        </w:tc>
      </w:tr>
      <w:tr w:rsidR="007F27C0" w14:paraId="73465435" w14:textId="77777777" w:rsidTr="00327EC1">
        <w:tc>
          <w:tcPr>
            <w:tcW w:w="817" w:type="dxa"/>
            <w:vAlign w:val="center"/>
          </w:tcPr>
          <w:p w14:paraId="11D4C32F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16</w:t>
            </w:r>
          </w:p>
        </w:tc>
        <w:tc>
          <w:tcPr>
            <w:tcW w:w="8930" w:type="dxa"/>
            <w:vAlign w:val="center"/>
          </w:tcPr>
          <w:p w14:paraId="2A50A7E9" w14:textId="77777777" w:rsidR="007F27C0" w:rsidRPr="007F27C0" w:rsidRDefault="007F27C0" w:rsidP="007F27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Военный университет радиоэлектроники (г. Череповец, Вологодская обл.) </w:t>
            </w:r>
          </w:p>
        </w:tc>
      </w:tr>
      <w:tr w:rsidR="007F27C0" w14:paraId="205DFF09" w14:textId="77777777" w:rsidTr="00327EC1">
        <w:tc>
          <w:tcPr>
            <w:tcW w:w="817" w:type="dxa"/>
            <w:vAlign w:val="center"/>
          </w:tcPr>
          <w:p w14:paraId="6C1968CA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17</w:t>
            </w:r>
          </w:p>
        </w:tc>
        <w:tc>
          <w:tcPr>
            <w:tcW w:w="8930" w:type="dxa"/>
            <w:vAlign w:val="center"/>
          </w:tcPr>
          <w:p w14:paraId="25D6112F" w14:textId="77777777"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Военная академия МТО (г. Санкт-Петербург)</w:t>
            </w:r>
          </w:p>
        </w:tc>
      </w:tr>
      <w:tr w:rsidR="007F27C0" w14:paraId="72C17212" w14:textId="77777777" w:rsidTr="00327EC1">
        <w:tc>
          <w:tcPr>
            <w:tcW w:w="817" w:type="dxa"/>
            <w:vAlign w:val="center"/>
          </w:tcPr>
          <w:p w14:paraId="510DB045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18</w:t>
            </w:r>
          </w:p>
        </w:tc>
        <w:tc>
          <w:tcPr>
            <w:tcW w:w="8930" w:type="dxa"/>
            <w:vAlign w:val="center"/>
          </w:tcPr>
          <w:p w14:paraId="15302328" w14:textId="77777777"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Военная академия МТО (г. Санкт-Петербург) Военный институт (ЖДВ и военных сообщений) </w:t>
            </w:r>
          </w:p>
        </w:tc>
      </w:tr>
      <w:tr w:rsidR="007F27C0" w14:paraId="61B8A10C" w14:textId="77777777" w:rsidTr="00327EC1">
        <w:tc>
          <w:tcPr>
            <w:tcW w:w="817" w:type="dxa"/>
            <w:vAlign w:val="center"/>
          </w:tcPr>
          <w:p w14:paraId="024213C1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19</w:t>
            </w:r>
          </w:p>
        </w:tc>
        <w:tc>
          <w:tcPr>
            <w:tcW w:w="8930" w:type="dxa"/>
            <w:vAlign w:val="center"/>
          </w:tcPr>
          <w:p w14:paraId="3BFC864A" w14:textId="77777777"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Военная академия МТО (г. Санкт-Петербург) Военный институт (инженерно-технический)  </w:t>
            </w:r>
          </w:p>
        </w:tc>
      </w:tr>
      <w:tr w:rsidR="007F27C0" w14:paraId="1DF28FF0" w14:textId="77777777" w:rsidTr="00327EC1">
        <w:tc>
          <w:tcPr>
            <w:tcW w:w="817" w:type="dxa"/>
            <w:vAlign w:val="center"/>
          </w:tcPr>
          <w:p w14:paraId="030723E0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</w:t>
            </w:r>
          </w:p>
        </w:tc>
        <w:tc>
          <w:tcPr>
            <w:tcW w:w="8930" w:type="dxa"/>
            <w:vAlign w:val="center"/>
          </w:tcPr>
          <w:p w14:paraId="43F80C09" w14:textId="77777777"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Военная академия МТО (филиал г. Вольск, Саратовская обл.)</w:t>
            </w:r>
          </w:p>
        </w:tc>
      </w:tr>
      <w:tr w:rsidR="007F27C0" w14:paraId="128455E4" w14:textId="77777777" w:rsidTr="00327EC1">
        <w:tc>
          <w:tcPr>
            <w:tcW w:w="817" w:type="dxa"/>
            <w:vAlign w:val="center"/>
          </w:tcPr>
          <w:p w14:paraId="7D88AC6C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21</w:t>
            </w:r>
          </w:p>
        </w:tc>
        <w:tc>
          <w:tcPr>
            <w:tcW w:w="8930" w:type="dxa"/>
            <w:vAlign w:val="center"/>
          </w:tcPr>
          <w:p w14:paraId="7F4B9AF3" w14:textId="77777777"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Военная академия МТО (филиал г. Пенза)</w:t>
            </w:r>
          </w:p>
        </w:tc>
      </w:tr>
      <w:tr w:rsidR="007F27C0" w14:paraId="646EFA33" w14:textId="77777777" w:rsidTr="00327EC1">
        <w:tc>
          <w:tcPr>
            <w:tcW w:w="817" w:type="dxa"/>
            <w:vAlign w:val="center"/>
          </w:tcPr>
          <w:p w14:paraId="79DFB7CF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22</w:t>
            </w:r>
          </w:p>
        </w:tc>
        <w:tc>
          <w:tcPr>
            <w:tcW w:w="8930" w:type="dxa"/>
            <w:vAlign w:val="center"/>
          </w:tcPr>
          <w:p w14:paraId="169B71F1" w14:textId="77777777"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Военная академия МТО (филиал г. Омск)</w:t>
            </w:r>
          </w:p>
        </w:tc>
      </w:tr>
      <w:tr w:rsidR="007F27C0" w14:paraId="15A7D5FB" w14:textId="77777777" w:rsidTr="00327EC1">
        <w:tc>
          <w:tcPr>
            <w:tcW w:w="817" w:type="dxa"/>
            <w:vAlign w:val="center"/>
          </w:tcPr>
          <w:p w14:paraId="10815397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23</w:t>
            </w:r>
          </w:p>
        </w:tc>
        <w:tc>
          <w:tcPr>
            <w:tcW w:w="8930" w:type="dxa"/>
            <w:vAlign w:val="center"/>
          </w:tcPr>
          <w:p w14:paraId="4C709242" w14:textId="77777777"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Военно-медицинская академия (г. Санкт-Петербург)</w:t>
            </w:r>
          </w:p>
        </w:tc>
      </w:tr>
      <w:tr w:rsidR="007F27C0" w14:paraId="4329A101" w14:textId="77777777" w:rsidTr="00327EC1">
        <w:tc>
          <w:tcPr>
            <w:tcW w:w="817" w:type="dxa"/>
            <w:vAlign w:val="center"/>
          </w:tcPr>
          <w:p w14:paraId="62C8B627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24</w:t>
            </w:r>
          </w:p>
        </w:tc>
        <w:tc>
          <w:tcPr>
            <w:tcW w:w="8930" w:type="dxa"/>
            <w:vAlign w:val="center"/>
          </w:tcPr>
          <w:p w14:paraId="4900EA4E" w14:textId="77777777"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Военный институт физической культуры (г.Санкт-Петербург)</w:t>
            </w:r>
          </w:p>
        </w:tc>
      </w:tr>
      <w:tr w:rsidR="007F27C0" w14:paraId="557638D9" w14:textId="77777777" w:rsidTr="00327EC1">
        <w:tc>
          <w:tcPr>
            <w:tcW w:w="817" w:type="dxa"/>
            <w:vAlign w:val="center"/>
          </w:tcPr>
          <w:p w14:paraId="2F128811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25</w:t>
            </w:r>
          </w:p>
        </w:tc>
        <w:tc>
          <w:tcPr>
            <w:tcW w:w="8930" w:type="dxa"/>
            <w:vAlign w:val="center"/>
          </w:tcPr>
          <w:p w14:paraId="74FAD2CF" w14:textId="77777777"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183 учебный центр (г.Ростов-на-Дону)</w:t>
            </w:r>
          </w:p>
        </w:tc>
      </w:tr>
      <w:tr w:rsidR="007F27C0" w14:paraId="313CC75D" w14:textId="77777777" w:rsidTr="00327EC1">
        <w:tc>
          <w:tcPr>
            <w:tcW w:w="817" w:type="dxa"/>
            <w:vAlign w:val="center"/>
          </w:tcPr>
          <w:p w14:paraId="336FBB2B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26</w:t>
            </w:r>
          </w:p>
        </w:tc>
        <w:tc>
          <w:tcPr>
            <w:tcW w:w="8930" w:type="dxa"/>
            <w:vAlign w:val="center"/>
          </w:tcPr>
          <w:p w14:paraId="606C2E65" w14:textId="77777777"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161 школа техников РВСН (г. Знаменск, Астраханская обл.)</w:t>
            </w:r>
          </w:p>
        </w:tc>
      </w:tr>
      <w:tr w:rsidR="007F27C0" w14:paraId="52CE10A0" w14:textId="77777777" w:rsidTr="00327EC1">
        <w:tc>
          <w:tcPr>
            <w:tcW w:w="817" w:type="dxa"/>
            <w:vAlign w:val="center"/>
          </w:tcPr>
          <w:p w14:paraId="03B8F921" w14:textId="77777777"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27</w:t>
            </w:r>
          </w:p>
        </w:tc>
        <w:tc>
          <w:tcPr>
            <w:tcW w:w="8930" w:type="dxa"/>
            <w:vAlign w:val="center"/>
          </w:tcPr>
          <w:p w14:paraId="6A3A1F42" w14:textId="77777777"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</w:rPr>
              <w:t>84 учебный центр</w:t>
            </w:r>
          </w:p>
        </w:tc>
      </w:tr>
    </w:tbl>
    <w:p w14:paraId="4660A84F" w14:textId="77777777" w:rsidR="007F27C0" w:rsidRDefault="007F27C0"/>
    <w:p w14:paraId="0525C4E8" w14:textId="77777777" w:rsid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4FFA278" w14:textId="77777777" w:rsid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E089330" w14:textId="77777777"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b/>
          <w:bCs/>
          <w:sz w:val="28"/>
          <w:szCs w:val="28"/>
        </w:rPr>
        <w:t>Требования, предъявляемые к кандидатам в высшие военно-учебные заведения</w:t>
      </w:r>
    </w:p>
    <w:p w14:paraId="1A0357C1" w14:textId="77777777"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В качестве кандидатов на поступление в вуз на обучение курсантами по программам с полной военно-специальной подготовкой рассматриваются граждане, имеющие среднее общее образование, из числа:</w:t>
      </w:r>
    </w:p>
    <w:p w14:paraId="0D4A4D40" w14:textId="77777777" w:rsid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 xml:space="preserve">граждан в возрасте от 16 до 22 лет, не проходивших военную службу;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824452" w14:textId="77777777"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граждан, прошедших военную службу, и военнослужащих, проходящих военную службу по призыву, - до достижения ими возраста 24 лет;</w:t>
      </w:r>
    </w:p>
    <w:p w14:paraId="7E840734" w14:textId="77777777"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военнослужащих, проходящих военную службу по контракту (кроме офицеров), поступающих в вузы на обучение по программам с полной военно-специальной подготовкой, - до достижения ими возраста 27 лет.</w:t>
      </w:r>
    </w:p>
    <w:p w14:paraId="2A155B31" w14:textId="77777777"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В качестве кандидатов на поступление в вуз на обучение курсантами по программам со средней военно-специальной подготовкой рассматриваются граждане, имеющие среднее общее образование, до достижения ими возраста 30 лет.</w:t>
      </w:r>
    </w:p>
    <w:p w14:paraId="10581FAD" w14:textId="77777777"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Возраст определяется по состоянию на 1 августа года приема в вуз.</w:t>
      </w:r>
    </w:p>
    <w:p w14:paraId="1FC3DE28" w14:textId="77777777"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Не могут рассматриваться в качестве кандидатов на поступление в вуз граждане:</w:t>
      </w:r>
    </w:p>
    <w:p w14:paraId="382E61C0" w14:textId="77777777" w:rsid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• имеющие гражданство (подданство) иностранного государства либо вид на жительство или иной документ, подтверждающий право на постоянное проживание гражданина на территории иностранного государства;</w:t>
      </w:r>
    </w:p>
    <w:p w14:paraId="6668C596" w14:textId="77777777" w:rsid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• в отношении которых вынесен обвинительный приговор и которым назначено наказание;</w:t>
      </w:r>
    </w:p>
    <w:p w14:paraId="5C70E63B" w14:textId="77777777" w:rsid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• в отношении которых ведется дознание либо предварительное следствие или уголовное дело в отношении которых передано в суд;</w:t>
      </w:r>
    </w:p>
    <w:p w14:paraId="723D3DFF" w14:textId="77777777" w:rsid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• имеющие неснятую или непогашенную судимость за совершенные преступления, отбывавшие наказание в виде лишения свободы, а также с гражданами, подвергнутыми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веществ;</w:t>
      </w:r>
    </w:p>
    <w:p w14:paraId="3280544D" w14:textId="77777777"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• лишенные на определенный срок, вступившим в законную силу решением суда, права занимать воинские должности в течение указанного срока.</w:t>
      </w:r>
    </w:p>
    <w:p w14:paraId="002EE0C6" w14:textId="77777777" w:rsid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171B465" w14:textId="77777777"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b/>
          <w:bCs/>
          <w:sz w:val="28"/>
          <w:szCs w:val="28"/>
        </w:rPr>
        <w:t>Порядок действий граждан при поступлении в высшие военно-учебные заведения и перечень необходимых документов</w:t>
      </w:r>
    </w:p>
    <w:p w14:paraId="22223D78" w14:textId="77777777"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Граждане, прошедшие и не проходившие военную службу, изъявившие желание поступить в вуз, подают заявления в военный комиссариат по месту жительства (выпускники суворовских (нахимовских) военных училищ, кадетских корпусов подают заявление на имя начальника училища (корпуса), в котором они обучаются) до 20 апреля года приема в вуз, а поступающие в вузы, отбор в которые производится после оформления допуска к сведениям, составляющим государственную тайну, - до 1 апреля года приема в вуз.</w:t>
      </w:r>
    </w:p>
    <w:p w14:paraId="169CDDFE" w14:textId="77777777"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В заявлении необходимо указать:</w:t>
      </w:r>
    </w:p>
    <w:p w14:paraId="1AFD11FF" w14:textId="77777777" w:rsid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• фамилия, имя, отчество (при наличии); дата рождения; сведения о гражданстве;</w:t>
      </w:r>
      <w:r w:rsidRPr="006504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504EF">
        <w:rPr>
          <w:rFonts w:ascii="Times New Roman" w:hAnsi="Times New Roman" w:cs="Times New Roman"/>
          <w:sz w:val="28"/>
          <w:szCs w:val="28"/>
        </w:rPr>
        <w:t>• реквизиты документа, удостоверяющего личность (в том числе указание, когда и кем выдан документ);</w:t>
      </w:r>
    </w:p>
    <w:p w14:paraId="79A82A5E" w14:textId="77777777" w:rsid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• сведения об образовании и документе установленного образца, его подтверждающем;</w:t>
      </w:r>
      <w:r w:rsidRPr="006504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504EF">
        <w:rPr>
          <w:rFonts w:ascii="Times New Roman" w:hAnsi="Times New Roman" w:cs="Times New Roman"/>
          <w:sz w:val="28"/>
          <w:szCs w:val="28"/>
        </w:rPr>
        <w:t>• почтовый адрес и (или) электронный адрес (по желанию поступающего);</w:t>
      </w:r>
      <w:r w:rsidRPr="006504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504EF">
        <w:rPr>
          <w:rFonts w:ascii="Times New Roman" w:hAnsi="Times New Roman" w:cs="Times New Roman"/>
          <w:sz w:val="28"/>
          <w:szCs w:val="28"/>
        </w:rPr>
        <w:t>• наименование высшего военно-учебного заведения; специальность, для обучения по которой он планирует поступать в высшее военно-учебное заведение;</w:t>
      </w:r>
      <w:r w:rsidRPr="006504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504EF">
        <w:rPr>
          <w:rFonts w:ascii="Times New Roman" w:hAnsi="Times New Roman" w:cs="Times New Roman"/>
          <w:sz w:val="28"/>
          <w:szCs w:val="28"/>
        </w:rPr>
        <w:t>• сведения о наличии или отсутствии у поступающего особых прав (при наличии особых прав — с указанием сведений о документах, подтверждающих наличие таких прав);</w:t>
      </w:r>
    </w:p>
    <w:p w14:paraId="436E43F8" w14:textId="77777777"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• сведения о сдаче ЕГЭ и его результатах (при наличии нескольких результатов ЕГЭ, срок действия которых не истек, указывается, какие результаты ЕГЭ и по каким общеобразовательным предметам должны быть использованы);</w:t>
      </w:r>
      <w:r w:rsidRPr="006504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504EF">
        <w:rPr>
          <w:rFonts w:ascii="Times New Roman" w:hAnsi="Times New Roman" w:cs="Times New Roman"/>
          <w:sz w:val="28"/>
          <w:szCs w:val="28"/>
        </w:rPr>
        <w:t>• сведения о наличии или отсутствии у поступающего индивидуальных достижений (при наличии - с указанием сведений о них);</w:t>
      </w:r>
    </w:p>
    <w:p w14:paraId="7832699E" w14:textId="77777777"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В заявлении фиксируются, с заверением личной подписью поступающего, следующие факты ознакомления (в том числе через информационные системы общего пользования) с:</w:t>
      </w:r>
    </w:p>
    <w:p w14:paraId="410ABB26" w14:textId="77777777" w:rsid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• копиями лицензии на осуществление образовательной деятельности и свидетельства о государственной аккредитации и приложений к ним;</w:t>
      </w:r>
      <w:r w:rsidRPr="006504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504EF">
        <w:rPr>
          <w:rFonts w:ascii="Times New Roman" w:hAnsi="Times New Roman" w:cs="Times New Roman"/>
          <w:sz w:val="28"/>
          <w:szCs w:val="28"/>
        </w:rPr>
        <w:t>• информацией о предоставляемых особых правах и преимуществах;</w:t>
      </w:r>
      <w:r w:rsidRPr="006504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504EF">
        <w:rPr>
          <w:rFonts w:ascii="Times New Roman" w:hAnsi="Times New Roman" w:cs="Times New Roman"/>
          <w:sz w:val="28"/>
          <w:szCs w:val="28"/>
        </w:rPr>
        <w:t>• датами завершения представления оригинала документа об образовании установленного образца;</w:t>
      </w:r>
    </w:p>
    <w:p w14:paraId="53BA783F" w14:textId="77777777" w:rsid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• правилами подачи апелляции по результатам вступительных испытаний;</w:t>
      </w:r>
      <w:r w:rsidRPr="006504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504EF">
        <w:rPr>
          <w:rFonts w:ascii="Times New Roman" w:hAnsi="Times New Roman" w:cs="Times New Roman"/>
          <w:sz w:val="28"/>
          <w:szCs w:val="28"/>
        </w:rPr>
        <w:t>• согласие поступающего на обработку его персональных данных;</w:t>
      </w:r>
      <w:r w:rsidRPr="006504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504EF">
        <w:rPr>
          <w:rFonts w:ascii="Times New Roman" w:hAnsi="Times New Roman" w:cs="Times New Roman"/>
          <w:sz w:val="28"/>
          <w:szCs w:val="28"/>
        </w:rPr>
        <w:t>• ознакомление с информацией об ответственности за достоверность сведений, указываемых в заявлении о приеме, и за подлинность документов, подаваемых для поступления;</w:t>
      </w:r>
      <w:r w:rsidRPr="006504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504EF">
        <w:rPr>
          <w:rFonts w:ascii="Times New Roman" w:hAnsi="Times New Roman" w:cs="Times New Roman"/>
          <w:sz w:val="28"/>
          <w:szCs w:val="28"/>
        </w:rPr>
        <w:t>• отсутствие дипломов бакалавра, специалиста, магистра;</w:t>
      </w:r>
      <w:r w:rsidRPr="006504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504EF">
        <w:rPr>
          <w:rFonts w:ascii="Times New Roman" w:hAnsi="Times New Roman" w:cs="Times New Roman"/>
          <w:sz w:val="28"/>
          <w:szCs w:val="28"/>
        </w:rPr>
        <w:t>• подтверждение одновременной подачи заявлений о приеме не более чем в 5 организаций высшего образования;</w:t>
      </w:r>
    </w:p>
    <w:p w14:paraId="33A3E1C1" w14:textId="77777777"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• подтверждение подачи заявления о приеме на основании соответствующего особого права только в организацию высшего образования;</w:t>
      </w:r>
      <w:r w:rsidRPr="006504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504EF">
        <w:rPr>
          <w:rFonts w:ascii="Times New Roman" w:hAnsi="Times New Roman" w:cs="Times New Roman"/>
          <w:sz w:val="28"/>
          <w:szCs w:val="28"/>
        </w:rPr>
        <w:t>• подтверждение подачи заявления о приеме на основании соответствующего особого права только на данную образовательную программу;</w:t>
      </w:r>
      <w:r w:rsidRPr="006504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504EF">
        <w:rPr>
          <w:rFonts w:ascii="Times New Roman" w:hAnsi="Times New Roman" w:cs="Times New Roman"/>
          <w:sz w:val="28"/>
          <w:szCs w:val="28"/>
        </w:rPr>
        <w:t>• ознакомление с информацией об исчислении размера подлежащего возмещению средств федерального бюджета, затраченных на военную или специальную подготовку граждан в военных образовательных учреждениях профессионального образования при отчислении из высшего военно-учебного заведения в установленных законодательством Российской Федерации случаях.</w:t>
      </w:r>
    </w:p>
    <w:p w14:paraId="31186CED" w14:textId="77777777" w:rsid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1178256" w14:textId="77777777"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b/>
          <w:bCs/>
          <w:sz w:val="28"/>
          <w:szCs w:val="28"/>
        </w:rPr>
        <w:t>К заявлению прилагаются:</w:t>
      </w:r>
    </w:p>
    <w:p w14:paraId="4DEFE699" w14:textId="77777777" w:rsid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• ксерокопии свидетельства о рождении и документа, удостоверяющего личность и гражданство;</w:t>
      </w:r>
    </w:p>
    <w:p w14:paraId="076E4EC2" w14:textId="77777777" w:rsid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• автобиография;</w:t>
      </w:r>
    </w:p>
    <w:p w14:paraId="2DD00D6B" w14:textId="77777777" w:rsid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• характеристика с места работы, учебы или службы;</w:t>
      </w:r>
    </w:p>
    <w:p w14:paraId="219F8A67" w14:textId="77777777" w:rsid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• ксерокопия документа государственного образца о соответствующем уровне образования;</w:t>
      </w:r>
      <w:r w:rsidRPr="006504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504EF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04EF">
        <w:rPr>
          <w:rFonts w:ascii="Times New Roman" w:hAnsi="Times New Roman" w:cs="Times New Roman"/>
          <w:sz w:val="28"/>
          <w:szCs w:val="28"/>
        </w:rPr>
        <w:t>три заверенные фотографии размером 4,5 х 6 см;</w:t>
      </w:r>
    </w:p>
    <w:p w14:paraId="008D64AB" w14:textId="77777777"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• для обучающихся в образовательных организациях высшего или среднего профессионального образования - справка об обучении или о периоде обучения.</w:t>
      </w:r>
    </w:p>
    <w:p w14:paraId="4B5BA007" w14:textId="77777777"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Для определения годности к обучению в вузах кандидаты в военных комиссариатах по месту жительства проходят медицинское освидетельствование и профессиональный психологический отбор.</w:t>
      </w:r>
    </w:p>
    <w:p w14:paraId="15171752" w14:textId="77777777"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Представленные документы, а также карта медицинского освидетельствования и карта профессионального психологического отбора военным комиссариатом направляются в вузы до 20 мая года приема в вуз.</w:t>
      </w:r>
    </w:p>
    <w:p w14:paraId="31E65D83" w14:textId="77777777"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В вузе формируется личное дело кандидата, в котором хранятся поступившие документы.</w:t>
      </w:r>
    </w:p>
    <w:p w14:paraId="6D9E3152" w14:textId="77777777"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Приемная комиссия вуза рассматривает поступившие документы кандидатов на обучение в вузе, определяет соответствие отобранных кандидатов установленным требованиям и принимает решение об их допуске к прохождению профессионального отбора.</w:t>
      </w:r>
    </w:p>
    <w:p w14:paraId="68D7029C" w14:textId="77777777"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Решение приемной комиссии вуза о допуске кандидатов к прохождению профессионального отбора направляется в отделы военных комиссариатов субъектов Российской Федерации по месту жительства кандидатов и лично кандидатам в срок не позднее одного дня со дня принятия решения приемной комиссией вуза с указанием времени и места проведения профессионального отбора или причин отказа.</w:t>
      </w:r>
    </w:p>
    <w:p w14:paraId="1B8C0333" w14:textId="77777777"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На основании решения приемной комиссии вуза о допуске к прохождению профессионального отбора кандидаты из числа граждан, прошедших и не проходивших военную службу, направляются военными комиссариатами субъектов Российской Федерации в вузы для прохождения профессионального отбора.</w:t>
      </w:r>
    </w:p>
    <w:p w14:paraId="65637DE9" w14:textId="77777777"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Профессиональный отбор кандидатов проводится вузами в период с 1 по 30 июля.</w:t>
      </w:r>
    </w:p>
    <w:p w14:paraId="34E2514D" w14:textId="77777777" w:rsidR="006504EF" w:rsidRDefault="006504EF" w:rsidP="00E4786E">
      <w:pPr>
        <w:spacing w:after="0" w:line="240" w:lineRule="auto"/>
        <w:ind w:right="-284" w:firstLine="56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955C1E6" w14:textId="77777777" w:rsidR="006504EF" w:rsidRDefault="006504EF" w:rsidP="00E4786E">
      <w:pPr>
        <w:spacing w:after="0" w:line="240" w:lineRule="auto"/>
        <w:ind w:right="-284" w:firstLine="56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9FC86F9" w14:textId="77777777" w:rsidR="00E4786E" w:rsidRPr="00E4786E" w:rsidRDefault="00E4786E" w:rsidP="00E4786E">
      <w:pPr>
        <w:spacing w:after="0" w:line="240" w:lineRule="auto"/>
        <w:ind w:right="-284" w:firstLine="56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4786E">
        <w:rPr>
          <w:rFonts w:ascii="Times New Roman" w:hAnsi="Times New Roman" w:cs="Times New Roman"/>
          <w:b/>
          <w:bCs/>
          <w:sz w:val="32"/>
          <w:szCs w:val="32"/>
        </w:rPr>
        <w:t>Льготы и социальные гарантии военнослужащих.</w:t>
      </w:r>
    </w:p>
    <w:p w14:paraId="07D2BFF3" w14:textId="77777777" w:rsidR="00E4786E" w:rsidRDefault="00E4786E" w:rsidP="007F65CC">
      <w:pPr>
        <w:spacing w:after="0" w:line="240" w:lineRule="auto"/>
        <w:ind w:right="-284" w:firstLine="56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B1A7750" w14:textId="77777777" w:rsidR="004F066D" w:rsidRPr="004F066D" w:rsidRDefault="007F65CC" w:rsidP="007F65CC">
      <w:pPr>
        <w:spacing w:after="0" w:line="240" w:lineRule="auto"/>
        <w:ind w:right="-284" w:firstLine="56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F65CC">
        <w:rPr>
          <w:rFonts w:ascii="Times New Roman" w:hAnsi="Times New Roman" w:cs="Times New Roman"/>
          <w:b/>
          <w:bCs/>
          <w:sz w:val="28"/>
          <w:szCs w:val="28"/>
          <w:u w:val="single"/>
        </w:rPr>
        <w:t>Р</w:t>
      </w:r>
      <w:r w:rsidR="004F066D" w:rsidRPr="004F066D">
        <w:rPr>
          <w:rFonts w:ascii="Times New Roman" w:hAnsi="Times New Roman" w:cs="Times New Roman"/>
          <w:b/>
          <w:bCs/>
          <w:sz w:val="28"/>
          <w:szCs w:val="28"/>
          <w:u w:val="single"/>
        </w:rPr>
        <w:t>азмеры денежного довольствия офицеров</w:t>
      </w:r>
      <w:r w:rsidRPr="007F65CC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14:paraId="01600E16" w14:textId="77777777" w:rsidR="004F066D" w:rsidRPr="004F066D" w:rsidRDefault="004F066D" w:rsidP="007F65CC">
      <w:pPr>
        <w:spacing w:after="0" w:line="240" w:lineRule="auto"/>
        <w:ind w:right="-284" w:firstLine="568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Средний размер денежного довольствия офицера составляет от 43,0 до 94,0 тысяч рублей в месяц. Конкретный размер зависит от следующих факторов:</w:t>
      </w:r>
    </w:p>
    <w:p w14:paraId="5D09032F" w14:textId="77777777" w:rsidR="004F066D" w:rsidRPr="004F066D" w:rsidRDefault="004F066D" w:rsidP="007F65CC">
      <w:pPr>
        <w:numPr>
          <w:ilvl w:val="0"/>
          <w:numId w:val="1"/>
        </w:numPr>
        <w:spacing w:after="0" w:line="240" w:lineRule="auto"/>
        <w:ind w:left="0" w:right="-284" w:firstLine="568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Присвоенного воинского звания.</w:t>
      </w:r>
    </w:p>
    <w:p w14:paraId="3DCC0DD3" w14:textId="77777777" w:rsidR="004F066D" w:rsidRPr="004F066D" w:rsidRDefault="004F066D" w:rsidP="007F65CC">
      <w:pPr>
        <w:numPr>
          <w:ilvl w:val="0"/>
          <w:numId w:val="1"/>
        </w:numPr>
        <w:spacing w:after="0" w:line="240" w:lineRule="auto"/>
        <w:ind w:left="0" w:right="-284" w:firstLine="568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Выслуги лет.</w:t>
      </w:r>
    </w:p>
    <w:p w14:paraId="583B1E3C" w14:textId="77777777" w:rsidR="004F066D" w:rsidRPr="004F066D" w:rsidRDefault="004F066D" w:rsidP="007F65CC">
      <w:pPr>
        <w:numPr>
          <w:ilvl w:val="0"/>
          <w:numId w:val="1"/>
        </w:numPr>
        <w:spacing w:after="0" w:line="240" w:lineRule="auto"/>
        <w:ind w:left="0" w:right="-284" w:firstLine="568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Занимаемой воинской должности.</w:t>
      </w:r>
    </w:p>
    <w:p w14:paraId="6F03C1AE" w14:textId="77777777" w:rsidR="004F066D" w:rsidRPr="004F066D" w:rsidRDefault="004F066D" w:rsidP="007F65CC">
      <w:pPr>
        <w:numPr>
          <w:ilvl w:val="0"/>
          <w:numId w:val="1"/>
        </w:numPr>
        <w:spacing w:after="0" w:line="240" w:lineRule="auto"/>
        <w:ind w:left="0" w:right="-284" w:firstLine="568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Наличия неснятых дисциплинарных взысканий.</w:t>
      </w:r>
    </w:p>
    <w:p w14:paraId="7E2A20E6" w14:textId="77777777" w:rsidR="004F066D" w:rsidRPr="004F066D" w:rsidRDefault="004F066D" w:rsidP="007F65CC">
      <w:pPr>
        <w:numPr>
          <w:ilvl w:val="0"/>
          <w:numId w:val="1"/>
        </w:numPr>
        <w:spacing w:after="0" w:line="240" w:lineRule="auto"/>
        <w:ind w:left="0" w:right="-284" w:firstLine="568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Уровня физической подготовленности.</w:t>
      </w:r>
    </w:p>
    <w:p w14:paraId="313D1EF4" w14:textId="77777777" w:rsidR="004F066D" w:rsidRPr="004F066D" w:rsidRDefault="004F066D" w:rsidP="007F65CC">
      <w:pPr>
        <w:numPr>
          <w:ilvl w:val="0"/>
          <w:numId w:val="1"/>
        </w:numPr>
        <w:spacing w:after="0" w:line="240" w:lineRule="auto"/>
        <w:ind w:left="0" w:right="-284" w:firstLine="568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Работы с секретными сведениями.</w:t>
      </w:r>
    </w:p>
    <w:p w14:paraId="10D932D0" w14:textId="77777777" w:rsidR="004F066D" w:rsidRPr="004F066D" w:rsidRDefault="004F066D" w:rsidP="007F65CC">
      <w:pPr>
        <w:numPr>
          <w:ilvl w:val="0"/>
          <w:numId w:val="1"/>
        </w:numPr>
        <w:spacing w:after="0" w:line="240" w:lineRule="auto"/>
        <w:ind w:left="0" w:right="-284" w:firstLine="568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Присвоенной квалификационной категории.</w:t>
      </w:r>
    </w:p>
    <w:p w14:paraId="777F0391" w14:textId="77777777" w:rsidR="004F066D" w:rsidRPr="004F066D" w:rsidRDefault="004F066D" w:rsidP="007F65CC">
      <w:pPr>
        <w:numPr>
          <w:ilvl w:val="0"/>
          <w:numId w:val="1"/>
        </w:numPr>
        <w:spacing w:after="0" w:line="240" w:lineRule="auto"/>
        <w:ind w:left="0" w:right="-284" w:firstLine="568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Наличия ученой степени, ученого звания.</w:t>
      </w:r>
    </w:p>
    <w:p w14:paraId="5EB8BFBE" w14:textId="77777777" w:rsidR="004F066D" w:rsidRPr="004F066D" w:rsidRDefault="004F066D" w:rsidP="007F65CC">
      <w:pPr>
        <w:numPr>
          <w:ilvl w:val="0"/>
          <w:numId w:val="1"/>
        </w:numPr>
        <w:spacing w:after="0" w:line="240" w:lineRule="auto"/>
        <w:ind w:left="0" w:right="-284" w:firstLine="568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Места прохождения военной службы.</w:t>
      </w:r>
    </w:p>
    <w:p w14:paraId="70A0D5C7" w14:textId="77777777" w:rsidR="004F066D" w:rsidRDefault="004F066D" w:rsidP="007F65CC">
      <w:pPr>
        <w:numPr>
          <w:ilvl w:val="0"/>
          <w:numId w:val="1"/>
        </w:numPr>
        <w:spacing w:after="0" w:line="240" w:lineRule="auto"/>
        <w:ind w:left="0" w:right="-284" w:firstLine="568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Сложности выполняемых задач.</w:t>
      </w:r>
    </w:p>
    <w:p w14:paraId="653639DD" w14:textId="77777777" w:rsidR="007F65CC" w:rsidRPr="004F066D" w:rsidRDefault="007F65CC" w:rsidP="007F65CC">
      <w:pPr>
        <w:spacing w:after="0" w:line="240" w:lineRule="auto"/>
        <w:ind w:right="-284" w:firstLine="568"/>
        <w:rPr>
          <w:rFonts w:ascii="Times New Roman" w:hAnsi="Times New Roman" w:cs="Times New Roman"/>
          <w:sz w:val="28"/>
          <w:szCs w:val="28"/>
        </w:rPr>
      </w:pPr>
    </w:p>
    <w:p w14:paraId="6C56B5D0" w14:textId="77777777" w:rsidR="004F066D" w:rsidRPr="004F066D" w:rsidRDefault="004F066D" w:rsidP="007F65CC">
      <w:pPr>
        <w:spacing w:after="0" w:line="240" w:lineRule="auto"/>
        <w:ind w:right="-284" w:firstLine="56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F066D">
        <w:rPr>
          <w:rFonts w:ascii="Times New Roman" w:hAnsi="Times New Roman" w:cs="Times New Roman"/>
          <w:b/>
          <w:bCs/>
          <w:sz w:val="28"/>
          <w:szCs w:val="28"/>
          <w:u w:val="single"/>
        </w:rPr>
        <w:t> Из чего состоит денежное довольствие офицеров</w:t>
      </w:r>
      <w:r w:rsidR="007F65CC" w:rsidRPr="00E4786E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14:paraId="5589E74B" w14:textId="77777777" w:rsidR="004F066D" w:rsidRDefault="004F066D" w:rsidP="007F65CC">
      <w:pPr>
        <w:spacing w:after="0" w:line="240" w:lineRule="auto"/>
        <w:ind w:right="-284" w:firstLine="568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Денежное довольствие офицера состоит из месячного оклада в соответствии с присвоенным воинским званием, оклада по воинской должности и из ежемесячных и иных дополнительных выплат (статья 2 Федерального закона от 7 ноября 2011 г. № 306-ФЗ "О денежном довольствии военнослужащих и предоставлении им отдельных выплат"). </w:t>
      </w:r>
    </w:p>
    <w:p w14:paraId="267B1678" w14:textId="77777777" w:rsidR="006504EF" w:rsidRDefault="006504EF" w:rsidP="007F65CC">
      <w:pPr>
        <w:spacing w:after="0" w:line="240" w:lineRule="auto"/>
        <w:ind w:right="-284" w:firstLine="568"/>
        <w:rPr>
          <w:rFonts w:ascii="Times New Roman" w:hAnsi="Times New Roman" w:cs="Times New Roman"/>
          <w:sz w:val="28"/>
          <w:szCs w:val="28"/>
        </w:rPr>
      </w:pPr>
    </w:p>
    <w:p w14:paraId="5B19B47C" w14:textId="77777777" w:rsidR="006504EF" w:rsidRDefault="006504EF" w:rsidP="007F65CC">
      <w:pPr>
        <w:spacing w:after="0" w:line="240" w:lineRule="auto"/>
        <w:ind w:right="-284" w:firstLine="568"/>
        <w:rPr>
          <w:rFonts w:ascii="Times New Roman" w:hAnsi="Times New Roman" w:cs="Times New Roman"/>
          <w:sz w:val="28"/>
          <w:szCs w:val="28"/>
        </w:rPr>
      </w:pPr>
    </w:p>
    <w:p w14:paraId="042DF069" w14:textId="77777777" w:rsidR="006504EF" w:rsidRPr="004F066D" w:rsidRDefault="006504EF" w:rsidP="007F65CC">
      <w:pPr>
        <w:spacing w:after="0" w:line="240" w:lineRule="auto"/>
        <w:ind w:right="-284" w:firstLine="568"/>
        <w:rPr>
          <w:rFonts w:ascii="Times New Roman" w:hAnsi="Times New Roman" w:cs="Times New Roman"/>
          <w:sz w:val="28"/>
          <w:szCs w:val="28"/>
        </w:rPr>
      </w:pPr>
    </w:p>
    <w:p w14:paraId="716CAD2E" w14:textId="77777777" w:rsidR="007F65CC" w:rsidRPr="004F066D" w:rsidRDefault="007F65CC" w:rsidP="007F65C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</w:t>
      </w:r>
      <w:r w:rsidRPr="004F066D">
        <w:rPr>
          <w:rFonts w:ascii="Times New Roman" w:hAnsi="Times New Roman" w:cs="Times New Roman"/>
          <w:b/>
          <w:bCs/>
          <w:sz w:val="28"/>
          <w:szCs w:val="28"/>
        </w:rPr>
        <w:t>полнительные денежные выплаты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F066D">
        <w:rPr>
          <w:rFonts w:ascii="Times New Roman" w:hAnsi="Times New Roman" w:cs="Times New Roman"/>
          <w:b/>
          <w:bCs/>
          <w:sz w:val="28"/>
          <w:szCs w:val="28"/>
        </w:rPr>
        <w:t>во время прохождения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F066D">
        <w:rPr>
          <w:rFonts w:ascii="Times New Roman" w:hAnsi="Times New Roman" w:cs="Times New Roman"/>
          <w:b/>
          <w:bCs/>
          <w:sz w:val="28"/>
          <w:szCs w:val="28"/>
        </w:rPr>
        <w:t>военной службы</w:t>
      </w:r>
    </w:p>
    <w:p w14:paraId="713CB106" w14:textId="77777777" w:rsidR="004F066D" w:rsidRPr="004F066D" w:rsidRDefault="004F066D" w:rsidP="00E4786E">
      <w:pPr>
        <w:ind w:left="-142"/>
      </w:pPr>
      <w:r w:rsidRPr="004F066D">
        <w:rPr>
          <w:noProof/>
        </w:rPr>
        <w:drawing>
          <wp:inline distT="0" distB="0" distL="0" distR="0" wp14:anchorId="1F32406D" wp14:editId="65DE457A">
            <wp:extent cx="3009900" cy="4114800"/>
            <wp:effectExtent l="0" t="0" r="0" b="0"/>
            <wp:docPr id="24047273" name="Рисунок 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65CC">
        <w:t xml:space="preserve">     </w:t>
      </w:r>
      <w:r w:rsidR="00E4786E">
        <w:t xml:space="preserve">         </w:t>
      </w:r>
      <w:r w:rsidR="007F65CC">
        <w:t xml:space="preserve">  </w:t>
      </w:r>
      <w:r w:rsidR="007F65CC" w:rsidRPr="004F066D">
        <w:rPr>
          <w:noProof/>
        </w:rPr>
        <w:drawing>
          <wp:inline distT="0" distB="0" distL="0" distR="0" wp14:anchorId="1B1C35C9" wp14:editId="2448190B">
            <wp:extent cx="2946400" cy="4102100"/>
            <wp:effectExtent l="0" t="0" r="0" b="0"/>
            <wp:docPr id="122436983" name="Рисунок 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Image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0" cy="410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602200" w14:textId="77777777" w:rsidR="006504EF" w:rsidRDefault="006504EF" w:rsidP="00E4786E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305265A" w14:textId="77777777" w:rsidR="004F066D" w:rsidRPr="004F066D" w:rsidRDefault="007F65CC" w:rsidP="00E4786E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4786E">
        <w:rPr>
          <w:rFonts w:ascii="Times New Roman" w:hAnsi="Times New Roman" w:cs="Times New Roman"/>
          <w:b/>
          <w:bCs/>
          <w:sz w:val="28"/>
          <w:szCs w:val="28"/>
          <w:u w:val="single"/>
        </w:rPr>
        <w:t>С</w:t>
      </w:r>
      <w:r w:rsidR="004F066D" w:rsidRPr="004F066D">
        <w:rPr>
          <w:rFonts w:ascii="Times New Roman" w:hAnsi="Times New Roman" w:cs="Times New Roman"/>
          <w:b/>
          <w:bCs/>
          <w:sz w:val="28"/>
          <w:szCs w:val="28"/>
          <w:u w:val="single"/>
        </w:rPr>
        <w:t>оциальные гарантии предусмотрены для офицеров и членов их семей</w:t>
      </w:r>
      <w:r w:rsidRPr="00E4786E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14:paraId="379D280F" w14:textId="77777777" w:rsidR="004F066D" w:rsidRPr="004F066D" w:rsidRDefault="004F066D" w:rsidP="00E4786E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Для военнослужащих, в т. ч. офицеров, и членов их семей в соответствии с Федеральным законом от 27 мая 1998 г. № 76-ФЗ "О статусе военнослужащих" устанавливается единая система правовой и социальной защиты. Социальные гарантии военнослужащих и членов их семей включают:</w:t>
      </w:r>
    </w:p>
    <w:p w14:paraId="2316875D" w14:textId="77777777" w:rsidR="004F066D" w:rsidRPr="004F066D" w:rsidRDefault="004F066D" w:rsidP="00E4786E">
      <w:pPr>
        <w:numPr>
          <w:ilvl w:val="0"/>
          <w:numId w:val="2"/>
        </w:numPr>
        <w:tabs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охрану их жизни и здоровья, а также иные меры, направленные на создание условий жизни и деятельности, соответствующих характеру военной службы и ее роли в обществе;</w:t>
      </w:r>
    </w:p>
    <w:p w14:paraId="3253D24D" w14:textId="77777777" w:rsidR="004F066D" w:rsidRPr="004F066D" w:rsidRDefault="004F066D" w:rsidP="00E4786E">
      <w:pPr>
        <w:numPr>
          <w:ilvl w:val="0"/>
          <w:numId w:val="2"/>
        </w:numPr>
        <w:tabs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льготное пенсионное обеспечение;</w:t>
      </w:r>
    </w:p>
    <w:p w14:paraId="54B7B3CE" w14:textId="77777777" w:rsidR="004F066D" w:rsidRPr="004F066D" w:rsidRDefault="004F066D" w:rsidP="00E4786E">
      <w:pPr>
        <w:numPr>
          <w:ilvl w:val="0"/>
          <w:numId w:val="2"/>
        </w:numPr>
        <w:tabs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предоставление по прибытии на новое место военной службы служебных жилых помещений или общежитий, выплата денежной компенсации за наем (поднаем) жилых помещений при отсутствии возможности предоставления служебных помещений (общежитий), а также выделение денежных средств на приобретение или строительство жилых помещений при реализации накопительно-ипотечной системы жилищного обеспечения военнослужащих;</w:t>
      </w:r>
    </w:p>
    <w:p w14:paraId="2679CBE4" w14:textId="77777777" w:rsidR="004F066D" w:rsidRPr="004F066D" w:rsidRDefault="004F066D" w:rsidP="00E4786E">
      <w:pPr>
        <w:numPr>
          <w:ilvl w:val="0"/>
          <w:numId w:val="2"/>
        </w:numPr>
        <w:tabs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обеспечение бесплатной медицинской помощью;</w:t>
      </w:r>
    </w:p>
    <w:p w14:paraId="298FAC71" w14:textId="77777777" w:rsidR="004F066D" w:rsidRPr="004F066D" w:rsidRDefault="004F066D" w:rsidP="00E4786E">
      <w:pPr>
        <w:numPr>
          <w:ilvl w:val="0"/>
          <w:numId w:val="2"/>
        </w:numPr>
        <w:tabs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обучение в военных профессиональных образовательных организациях, военных образовательных организациях высшего образования Министерства обороны Российской Федерации (далее – высшие военно-учебные заведения или вузы Минобороны России);</w:t>
      </w:r>
    </w:p>
    <w:p w14:paraId="07D730E3" w14:textId="77777777" w:rsidR="00E4786E" w:rsidRPr="00E4786E" w:rsidRDefault="004F066D" w:rsidP="00E4786E">
      <w:pPr>
        <w:numPr>
          <w:ilvl w:val="0"/>
          <w:numId w:val="2"/>
        </w:numPr>
        <w:tabs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 xml:space="preserve"> социальную защиту членов семей военнослужащих, потерявших кормильца; </w:t>
      </w:r>
    </w:p>
    <w:p w14:paraId="657B3307" w14:textId="77777777" w:rsidR="004F066D" w:rsidRPr="004F066D" w:rsidRDefault="004F066D" w:rsidP="00E4786E">
      <w:pPr>
        <w:numPr>
          <w:ilvl w:val="0"/>
          <w:numId w:val="2"/>
        </w:numPr>
        <w:tabs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обеспечение проезда и перевозки личного имущества на безвозмездной основе в установленных законом случаях.</w:t>
      </w:r>
    </w:p>
    <w:p w14:paraId="42618715" w14:textId="77777777" w:rsidR="00E4786E" w:rsidRPr="00E4786E" w:rsidRDefault="00E4786E" w:rsidP="00E4786E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2880DEA" w14:textId="77777777" w:rsidR="004F066D" w:rsidRPr="004F066D" w:rsidRDefault="00E4786E" w:rsidP="00E4786E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4786E">
        <w:rPr>
          <w:rFonts w:ascii="Times New Roman" w:hAnsi="Times New Roman" w:cs="Times New Roman"/>
          <w:b/>
          <w:bCs/>
          <w:sz w:val="28"/>
          <w:szCs w:val="28"/>
          <w:u w:val="single"/>
        </w:rPr>
        <w:t>Л</w:t>
      </w:r>
      <w:r w:rsidR="004F066D" w:rsidRPr="004F066D">
        <w:rPr>
          <w:rFonts w:ascii="Times New Roman" w:hAnsi="Times New Roman" w:cs="Times New Roman"/>
          <w:b/>
          <w:bCs/>
          <w:sz w:val="28"/>
          <w:szCs w:val="28"/>
          <w:u w:val="single"/>
        </w:rPr>
        <w:t>ьготы</w:t>
      </w:r>
      <w:r w:rsidRPr="00E4786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для </w:t>
      </w:r>
      <w:r w:rsidR="004F066D" w:rsidRPr="004F066D">
        <w:rPr>
          <w:rFonts w:ascii="Times New Roman" w:hAnsi="Times New Roman" w:cs="Times New Roman"/>
          <w:b/>
          <w:bCs/>
          <w:sz w:val="28"/>
          <w:szCs w:val="28"/>
          <w:u w:val="single"/>
        </w:rPr>
        <w:t>членов семей офицеров</w:t>
      </w:r>
      <w:r w:rsidRPr="00E4786E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14:paraId="288AA951" w14:textId="77777777" w:rsidR="004F066D" w:rsidRPr="004F066D" w:rsidRDefault="004F066D" w:rsidP="00E4786E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 В соответствии с Федеральным законом от 27 мая 1998 г. № 76-ФЗ "О статусе военнослужащих" к членам семей офицеров относятся следующие лица:</w:t>
      </w:r>
    </w:p>
    <w:p w14:paraId="6A8E6410" w14:textId="77777777" w:rsidR="004F066D" w:rsidRPr="004F066D" w:rsidRDefault="004F066D" w:rsidP="00E4786E">
      <w:pPr>
        <w:numPr>
          <w:ilvl w:val="0"/>
          <w:numId w:val="3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супруга (супруг);</w:t>
      </w:r>
    </w:p>
    <w:p w14:paraId="73A19945" w14:textId="77777777" w:rsidR="004F066D" w:rsidRPr="004F066D" w:rsidRDefault="004F066D" w:rsidP="00E4786E">
      <w:pPr>
        <w:numPr>
          <w:ilvl w:val="0"/>
          <w:numId w:val="3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несовершеннолетние дети;</w:t>
      </w:r>
    </w:p>
    <w:p w14:paraId="1981D5A5" w14:textId="77777777" w:rsidR="004F066D" w:rsidRPr="004F066D" w:rsidRDefault="004F066D" w:rsidP="00E4786E">
      <w:pPr>
        <w:numPr>
          <w:ilvl w:val="0"/>
          <w:numId w:val="3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дети старше 18 лет, ставшие инвалидами до достижения ими возраста 18 лет;</w:t>
      </w:r>
    </w:p>
    <w:p w14:paraId="24EDCBDF" w14:textId="77777777" w:rsidR="004F066D" w:rsidRPr="004F066D" w:rsidRDefault="004F066D" w:rsidP="00E4786E">
      <w:pPr>
        <w:numPr>
          <w:ilvl w:val="0"/>
          <w:numId w:val="3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дети в возрасте до 23 лет, обучающиеся в образовательных учреждениях по очной форме обучения;</w:t>
      </w:r>
    </w:p>
    <w:p w14:paraId="51B2F4F0" w14:textId="77777777" w:rsidR="004F066D" w:rsidRDefault="004F066D" w:rsidP="00E4786E">
      <w:pPr>
        <w:numPr>
          <w:ilvl w:val="0"/>
          <w:numId w:val="3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лица, находящиеся на иждивении военнослужащих.</w:t>
      </w:r>
    </w:p>
    <w:p w14:paraId="596B8D9A" w14:textId="77777777" w:rsidR="00E4786E" w:rsidRPr="004F066D" w:rsidRDefault="00E4786E" w:rsidP="00E4786E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E2434CD" w14:textId="77777777" w:rsidR="004F066D" w:rsidRPr="004F066D" w:rsidRDefault="004F066D" w:rsidP="00E4786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066D">
        <w:rPr>
          <w:rFonts w:ascii="Times New Roman" w:hAnsi="Times New Roman" w:cs="Times New Roman"/>
          <w:b/>
          <w:bCs/>
          <w:sz w:val="28"/>
          <w:szCs w:val="28"/>
        </w:rPr>
        <w:t>ЗАКОНОДАТЕЛЬСТВО РОССИЙСКОЙ ФЕДЕРАЦИИ ПРЕДУСМАТРИВАЕТ СЛЕДУЮЩИЕ ЛЬГОТЫ ДЛЯ ЧЛЕНОВ СЕМЕЙ ВОЕННОСЛУЖАЩИХ:</w:t>
      </w:r>
    </w:p>
    <w:p w14:paraId="1E0A4683" w14:textId="77777777" w:rsidR="004F066D" w:rsidRPr="004F066D" w:rsidRDefault="004F066D" w:rsidP="00E4786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b/>
          <w:bCs/>
          <w:sz w:val="28"/>
          <w:szCs w:val="28"/>
        </w:rPr>
        <w:t>Здоровье и отдых</w:t>
      </w:r>
      <w:r w:rsidRPr="004F066D">
        <w:rPr>
          <w:rFonts w:ascii="Times New Roman" w:hAnsi="Times New Roman" w:cs="Times New Roman"/>
          <w:sz w:val="28"/>
          <w:szCs w:val="28"/>
        </w:rPr>
        <w:t>:</w:t>
      </w:r>
    </w:p>
    <w:p w14:paraId="0B3FBF3F" w14:textId="77777777" w:rsidR="004F066D" w:rsidRPr="004F066D" w:rsidRDefault="004F066D" w:rsidP="00E4786E">
      <w:pPr>
        <w:numPr>
          <w:ilvl w:val="0"/>
          <w:numId w:val="4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право на бесплатное оказание медицинской помощи в военно-медицинских организациях;</w:t>
      </w:r>
    </w:p>
    <w:p w14:paraId="27989B72" w14:textId="77777777" w:rsidR="004F066D" w:rsidRPr="004F066D" w:rsidRDefault="004F066D" w:rsidP="00E4786E">
      <w:pPr>
        <w:numPr>
          <w:ilvl w:val="0"/>
          <w:numId w:val="4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право на санаторно-курортное лечение;</w:t>
      </w:r>
    </w:p>
    <w:p w14:paraId="249029CD" w14:textId="77777777" w:rsidR="004F066D" w:rsidRPr="004F066D" w:rsidRDefault="004F066D" w:rsidP="00E4786E">
      <w:pPr>
        <w:numPr>
          <w:ilvl w:val="0"/>
          <w:numId w:val="4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право супругов военнослужащих на предоставление отпуска по их желанию одновременно с отпуском военнослужащих.</w:t>
      </w:r>
    </w:p>
    <w:p w14:paraId="49A05897" w14:textId="77777777" w:rsidR="004F066D" w:rsidRPr="004F066D" w:rsidRDefault="004F066D" w:rsidP="00E4786E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b/>
          <w:bCs/>
          <w:sz w:val="28"/>
          <w:szCs w:val="28"/>
        </w:rPr>
        <w:t>Жилищное обеспечение:</w:t>
      </w:r>
    </w:p>
    <w:p w14:paraId="27737EC3" w14:textId="77777777"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Жилищное обеспечение офицеров и членов их семей осуществляется в следующих формах:</w:t>
      </w:r>
    </w:p>
    <w:p w14:paraId="14D2B384" w14:textId="77777777" w:rsidR="004F066D" w:rsidRPr="004F066D" w:rsidRDefault="004F066D" w:rsidP="00E4786E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предоставление военнослужащему-гражданину и членам его семьи по прибытии на новое место военной службы служебных жилых помещений или общежитий;</w:t>
      </w:r>
    </w:p>
    <w:p w14:paraId="723D9D07" w14:textId="77777777" w:rsidR="004F066D" w:rsidRPr="004F066D" w:rsidRDefault="004F066D" w:rsidP="00E4786E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выплата ежемесячной денежной компенсации за наем (поднаем) жилых помещений при отсутствии возможности предоставления служебных жилых помещений (общежитий);</w:t>
      </w:r>
    </w:p>
    <w:p w14:paraId="40BDF9B9" w14:textId="77777777" w:rsidR="004F066D" w:rsidRPr="004F066D" w:rsidRDefault="004F066D" w:rsidP="00E4786E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выделение военнослужащему-гражданину денежных средств на приобретение или строительство жилых помещений при реализации накопительно-ипотечной системы жилищного обеспечения.</w:t>
      </w:r>
    </w:p>
    <w:p w14:paraId="53220280" w14:textId="77777777"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b/>
          <w:bCs/>
          <w:sz w:val="28"/>
          <w:szCs w:val="28"/>
        </w:rPr>
        <w:t>Бесплатный проезд:</w:t>
      </w:r>
    </w:p>
    <w:p w14:paraId="5AC6CF9A" w14:textId="77777777"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Члены семьи военнослужащего имеют право на основаниях, установленных для военнослужащих – граждан, на проезд на безвозмездной основе:</w:t>
      </w:r>
    </w:p>
    <w:p w14:paraId="18171E64" w14:textId="77777777" w:rsidR="004F066D" w:rsidRPr="004F066D" w:rsidRDefault="004F066D" w:rsidP="00E4786E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от места жительства к месту военной службы военнослужащего в связи с его переводом на новое место военной службы;</w:t>
      </w:r>
    </w:p>
    <w:p w14:paraId="49F594D4" w14:textId="77777777" w:rsidR="004F066D" w:rsidRPr="004F066D" w:rsidRDefault="004F066D" w:rsidP="00E4786E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один раз в год – к месту использования отпуска и обратно (один член семьи, за исключением члена семьи– детей в возрасте до 23 лет, обучающихся в образовательных учреждениях по очной форме обучения);</w:t>
      </w:r>
    </w:p>
    <w:p w14:paraId="6D5B7330" w14:textId="77777777" w:rsidR="004F066D" w:rsidRPr="004F066D" w:rsidRDefault="004F066D" w:rsidP="00E4786E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на лечение в медицинские организации по заключению военно-врачебной комиссии;</w:t>
      </w:r>
    </w:p>
    <w:p w14:paraId="685EE109" w14:textId="77777777" w:rsidR="004F066D" w:rsidRPr="004F066D" w:rsidRDefault="004F066D" w:rsidP="00E4786E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при увольнении военнослужащего – гражданина с военной службы, а также в случае гибели (смерти) военнослужащего – гражданина – к избранному месту жительства.</w:t>
      </w:r>
    </w:p>
    <w:p w14:paraId="1AEC05FD" w14:textId="77777777" w:rsidR="004F066D" w:rsidRPr="004F066D" w:rsidRDefault="004F066D" w:rsidP="00E4786E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Члены семьи военнослужащего при переезде на избранное место жительства в связи с гибелью (смертью) военнослужащего имеют право на бесплатный перевоз до 20 тонн личного имущества в контейнерах железнодорожным транспортом, а там, где нет железнодорожного транспорта</w:t>
      </w:r>
      <w:r w:rsidR="00E4786E">
        <w:rPr>
          <w:rFonts w:ascii="Times New Roman" w:hAnsi="Times New Roman" w:cs="Times New Roman"/>
          <w:sz w:val="28"/>
          <w:szCs w:val="28"/>
        </w:rPr>
        <w:t xml:space="preserve"> </w:t>
      </w:r>
      <w:r w:rsidRPr="004F066D">
        <w:rPr>
          <w:rFonts w:ascii="Times New Roman" w:hAnsi="Times New Roman" w:cs="Times New Roman"/>
          <w:sz w:val="28"/>
          <w:szCs w:val="28"/>
        </w:rPr>
        <w:t>– другими видами транспорта (за исключением воздушного). В случае перевоза личного имущества в отдельном вагоне, багажом и мелкой отправкой им возмещаются фактические расходы, но не выше стоимости перевоза в контейнере массой 20 тонн.</w:t>
      </w:r>
    </w:p>
    <w:p w14:paraId="6BAE8E14" w14:textId="77777777"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b/>
          <w:bCs/>
          <w:sz w:val="28"/>
          <w:szCs w:val="28"/>
        </w:rPr>
        <w:t>Материнство и детство:</w:t>
      </w:r>
    </w:p>
    <w:p w14:paraId="228D86EF" w14:textId="77777777" w:rsidR="004F066D" w:rsidRPr="004F066D" w:rsidRDefault="004F066D" w:rsidP="00E4786E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преимущественное право приема в суворовские военные, нахимовские военно-морские училища и кадетские корпуса детей военнослужащих, проходящих военную службу по контракту;</w:t>
      </w:r>
    </w:p>
    <w:p w14:paraId="2A7E476E" w14:textId="77777777" w:rsidR="004F066D" w:rsidRPr="004F066D" w:rsidRDefault="004F066D" w:rsidP="00E4786E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при изменении места военной службы военнослужащих – граждан, проходящих военную службу по контракту, а также при увольнении с военной службы по  достижении ими предельного возраста пребывания на военной службе, состоянию здоровья или в связи с организационно-штатными мероприятиями члены их семей, обучающиеся в государственных образовательных организациях, имеют право переводиться (приниматься) в образовательные организации, ближайшие к новому месту военной службы или месту жительства;</w:t>
      </w:r>
    </w:p>
    <w:p w14:paraId="4987212D" w14:textId="77777777" w:rsidR="004F066D" w:rsidRDefault="004F066D" w:rsidP="00E4786E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детям военнослужащих по месту жительства их семей места в государственных и муниципальных общеобразовательных и дошкольных образовательных организациях и летних оздоровительных лагерях предоставляются в первоочередном порядке.</w:t>
      </w:r>
    </w:p>
    <w:p w14:paraId="6010897F" w14:textId="77777777" w:rsidR="00E4786E" w:rsidRPr="004F066D" w:rsidRDefault="00E4786E" w:rsidP="00E4786E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577B848" w14:textId="77777777" w:rsidR="004F066D" w:rsidRPr="004F066D" w:rsidRDefault="00E4786E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4786E">
        <w:rPr>
          <w:rFonts w:ascii="Times New Roman" w:hAnsi="Times New Roman" w:cs="Times New Roman"/>
          <w:b/>
          <w:bCs/>
          <w:sz w:val="28"/>
          <w:szCs w:val="28"/>
          <w:u w:val="single"/>
        </w:rPr>
        <w:t>М</w:t>
      </w:r>
      <w:r w:rsidR="004F066D" w:rsidRPr="004F066D">
        <w:rPr>
          <w:rFonts w:ascii="Times New Roman" w:hAnsi="Times New Roman" w:cs="Times New Roman"/>
          <w:b/>
          <w:bCs/>
          <w:sz w:val="28"/>
          <w:szCs w:val="28"/>
          <w:u w:val="single"/>
        </w:rPr>
        <w:t>едицинское обеспечение военнослужащих</w:t>
      </w:r>
      <w:r w:rsidRPr="00E4786E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14:paraId="0CE5989F" w14:textId="77777777"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Сегодня в Вооруженных Силах Российской Федерации медицинская помощь оказывается в медицинских ротах (пунктах) воинских частей, в военных госпиталях и поликлиниках, а при их отсутствии в гражданских медицинских организациях на договорной основе и за счет средств Минобороны России. При этом оказание медицинской помощи осуществляется на основании общероссийских стандартов.</w:t>
      </w:r>
    </w:p>
    <w:p w14:paraId="5F1CC5FB" w14:textId="77777777"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По показаниям больные переводятся из военно-медицинских подразделений и организаций в военные госпитали более высокого уровня (всеми видами транспорта, включая авиационный), организуется их обследование в лучших лечебных организациях гражданской системы здравоохранения.</w:t>
      </w:r>
    </w:p>
    <w:p w14:paraId="6DE40D31" w14:textId="77777777"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Возможности военных госпиталей позволяют оказывать все виды медицинской помощи в амбулаторных и стационарных условиях.</w:t>
      </w:r>
    </w:p>
    <w:p w14:paraId="60DAF6ED" w14:textId="77777777"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Военные госпитали имеют практически все виды специализированных лечебных и диагностических отделений, оснащенных необходимым оборудованием. Здесь работают лучшие военные врачи. Это настоящие профессионалы, способные оказывать медицинскую помощь надлежащего качества в полном объеме в различных условиях, в том числе в зоне боевых действий.</w:t>
      </w:r>
    </w:p>
    <w:p w14:paraId="4B3FD21D" w14:textId="77777777"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В Главном военном клиническом госпитале им. Н.Н.</w:t>
      </w:r>
      <w:r w:rsidR="00E4786E">
        <w:rPr>
          <w:rFonts w:ascii="Times New Roman" w:hAnsi="Times New Roman" w:cs="Times New Roman"/>
          <w:sz w:val="28"/>
          <w:szCs w:val="28"/>
        </w:rPr>
        <w:t xml:space="preserve"> </w:t>
      </w:r>
      <w:r w:rsidRPr="004F066D">
        <w:rPr>
          <w:rFonts w:ascii="Times New Roman" w:hAnsi="Times New Roman" w:cs="Times New Roman"/>
          <w:sz w:val="28"/>
          <w:szCs w:val="28"/>
        </w:rPr>
        <w:t>Бурденко, Центральном военном клиническом госпитале им. П.В.</w:t>
      </w:r>
      <w:r w:rsidR="00E4786E">
        <w:rPr>
          <w:rFonts w:ascii="Times New Roman" w:hAnsi="Times New Roman" w:cs="Times New Roman"/>
          <w:sz w:val="28"/>
          <w:szCs w:val="28"/>
        </w:rPr>
        <w:t xml:space="preserve"> </w:t>
      </w:r>
      <w:r w:rsidRPr="004F066D">
        <w:rPr>
          <w:rFonts w:ascii="Times New Roman" w:hAnsi="Times New Roman" w:cs="Times New Roman"/>
          <w:sz w:val="28"/>
          <w:szCs w:val="28"/>
        </w:rPr>
        <w:t>Мандрыка, 3 Центральном военном клиническом госпитале им. А.А.</w:t>
      </w:r>
      <w:r w:rsidR="00E4786E">
        <w:rPr>
          <w:rFonts w:ascii="Times New Roman" w:hAnsi="Times New Roman" w:cs="Times New Roman"/>
          <w:sz w:val="28"/>
          <w:szCs w:val="28"/>
        </w:rPr>
        <w:t xml:space="preserve"> </w:t>
      </w:r>
      <w:r w:rsidRPr="004F066D">
        <w:rPr>
          <w:rFonts w:ascii="Times New Roman" w:hAnsi="Times New Roman" w:cs="Times New Roman"/>
          <w:sz w:val="28"/>
          <w:szCs w:val="28"/>
        </w:rPr>
        <w:t>Вишневского и Военно-медицинской академии им. С.М.</w:t>
      </w:r>
      <w:r w:rsidR="00E4786E">
        <w:rPr>
          <w:rFonts w:ascii="Times New Roman" w:hAnsi="Times New Roman" w:cs="Times New Roman"/>
          <w:sz w:val="28"/>
          <w:szCs w:val="28"/>
        </w:rPr>
        <w:t xml:space="preserve"> </w:t>
      </w:r>
      <w:r w:rsidRPr="004F066D">
        <w:rPr>
          <w:rFonts w:ascii="Times New Roman" w:hAnsi="Times New Roman" w:cs="Times New Roman"/>
          <w:sz w:val="28"/>
          <w:szCs w:val="28"/>
        </w:rPr>
        <w:t>Кирова оказывается более 111 видов высокотехнологичной медицинской помощи.</w:t>
      </w:r>
    </w:p>
    <w:p w14:paraId="6A6C9194" w14:textId="77777777"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Таким образом, российские военнослужащие всегда могут рассчитывать на своевременную и высококвалифицированную медицинскую помощь. Основным приоритетом в работе медицинской службы Вооруженных Сил Российской Федерации является создание условий для гарантированного обеспечения военнослужащих и членов их семей медицинской помощью.</w:t>
      </w:r>
    </w:p>
    <w:p w14:paraId="6219BBF2" w14:textId="77777777" w:rsid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После лечения в военных госпиталях военнослужащие, имеющие медицинские показания, бесплатно проходят медицинскую реабилитацию в военных санаториях. Военнослужащие, принимавшие участие в выполнении специальных задач, бесплатно проходят курсы медико-психологической реабилитации, направленные на поддержание их физического и психологического здоровья. Военные санаторно-курортные организации расположены на наиболее популярных курортах страны, оснащены современным медицинским оборудованием, что позволяет проводить военнослужащим уникальный комплекс восстановительных мероприятий. </w:t>
      </w:r>
    </w:p>
    <w:p w14:paraId="104C234F" w14:textId="77777777" w:rsidR="00E4786E" w:rsidRPr="004F066D" w:rsidRDefault="00E4786E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F352DB" w14:textId="77777777"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F066D">
        <w:rPr>
          <w:rFonts w:ascii="Times New Roman" w:hAnsi="Times New Roman" w:cs="Times New Roman"/>
          <w:b/>
          <w:bCs/>
          <w:sz w:val="28"/>
          <w:szCs w:val="28"/>
          <w:u w:val="single"/>
        </w:rPr>
        <w:t> Вещевое обеспечение военнослужащих</w:t>
      </w:r>
    </w:p>
    <w:p w14:paraId="38BE8E80" w14:textId="77777777"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Порядок вещевого обеспечения в Вооруженных Силах Российской Федерации определен постановлением Правительства Российской Федерации от 22 июня 2006 г. № 390 "О вещевом обеспечении в федеральных органах исполнительной власти и федеральных государственных органах, в которых федеральным законом предусмотрена военная служба, в мирное время", а также приказом Министра обороны Российской Федерации от 14 августа 2017 г. № 500 "О вещевом обеспечении в Вооруженных Силах Российской Федерации на мирное время".</w:t>
      </w:r>
    </w:p>
    <w:p w14:paraId="016D9068" w14:textId="77777777"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Нормы снабжения вещевым имуществом военнослужащих в мирное время определяют наименования и количество предметов вещевого имущества, выдаваемых на одного военнослужащего, срок их носки (эксплуатации), а также категории военнослужащих, которые обеспечиваются этим вещевым имуществом. Первичная выдача вещевого имущества производится:</w:t>
      </w:r>
    </w:p>
    <w:p w14:paraId="63499955" w14:textId="77777777" w:rsidR="004F066D" w:rsidRPr="004F066D" w:rsidRDefault="004F066D" w:rsidP="00E4786E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военнослужащим – при присвоении им первого офицерского воинского звания или воинского звания прапорщика (мичмана) в воинской части, в которой они проходят военную службу</w:t>
      </w:r>
      <w:r w:rsidR="00E4786E">
        <w:rPr>
          <w:rFonts w:ascii="Times New Roman" w:hAnsi="Times New Roman" w:cs="Times New Roman"/>
          <w:sz w:val="28"/>
          <w:szCs w:val="28"/>
        </w:rPr>
        <w:t xml:space="preserve"> </w:t>
      </w:r>
      <w:r w:rsidRPr="004F066D">
        <w:rPr>
          <w:rFonts w:ascii="Times New Roman" w:hAnsi="Times New Roman" w:cs="Times New Roman"/>
          <w:sz w:val="28"/>
          <w:szCs w:val="28"/>
        </w:rPr>
        <w:t>– со дня присвоения им указанных воинских званий;</w:t>
      </w:r>
    </w:p>
    <w:p w14:paraId="198C2A86" w14:textId="77777777" w:rsidR="004F066D" w:rsidRPr="004F066D" w:rsidRDefault="004F066D" w:rsidP="00E4786E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старшинам, сержантам и солдатам (матросам), курсантам– со дня зачисления их в списки личного состава воинской части. </w:t>
      </w:r>
    </w:p>
    <w:p w14:paraId="3148110D" w14:textId="77777777"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Военнослужащим производится последующая выдача:</w:t>
      </w:r>
    </w:p>
    <w:p w14:paraId="34C2E64E" w14:textId="77777777" w:rsidR="004F066D" w:rsidRPr="004F066D" w:rsidRDefault="004F066D" w:rsidP="00E4786E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предметов вещевого имущества личного пользования – по истечении срока носки ранее выданных таких предметов;</w:t>
      </w:r>
    </w:p>
    <w:p w14:paraId="340A1C39" w14:textId="77777777" w:rsidR="004F066D" w:rsidRDefault="004F066D" w:rsidP="00E4786E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предметов инвентарного имущества – по их фактическому износу, но не ранее истечения установленного для них срока носки (эксплуатации). </w:t>
      </w:r>
    </w:p>
    <w:p w14:paraId="02E9810A" w14:textId="77777777" w:rsidR="00E4786E" w:rsidRPr="004F066D" w:rsidRDefault="00E4786E" w:rsidP="00E4786E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5308174D" w14:textId="77777777" w:rsidR="004F066D" w:rsidRPr="004F066D" w:rsidRDefault="00E4786E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4786E">
        <w:rPr>
          <w:rFonts w:ascii="Times New Roman" w:hAnsi="Times New Roman" w:cs="Times New Roman"/>
          <w:b/>
          <w:bCs/>
          <w:sz w:val="28"/>
          <w:szCs w:val="28"/>
          <w:u w:val="single"/>
        </w:rPr>
        <w:t>О</w:t>
      </w:r>
      <w:r w:rsidR="004F066D" w:rsidRPr="004F066D">
        <w:rPr>
          <w:rFonts w:ascii="Times New Roman" w:hAnsi="Times New Roman" w:cs="Times New Roman"/>
          <w:b/>
          <w:bCs/>
          <w:sz w:val="28"/>
          <w:szCs w:val="28"/>
          <w:u w:val="single"/>
        </w:rPr>
        <w:t>тпуска военнослужащи</w:t>
      </w:r>
      <w:r w:rsidRPr="00E4786E">
        <w:rPr>
          <w:rFonts w:ascii="Times New Roman" w:hAnsi="Times New Roman" w:cs="Times New Roman"/>
          <w:b/>
          <w:bCs/>
          <w:sz w:val="28"/>
          <w:szCs w:val="28"/>
          <w:u w:val="single"/>
        </w:rPr>
        <w:t>х.</w:t>
      </w:r>
    </w:p>
    <w:p w14:paraId="7872C76D" w14:textId="77777777" w:rsidR="004F066D" w:rsidRPr="004F066D" w:rsidRDefault="004F066D" w:rsidP="00E4786E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Основной отпуск – военнослужащим, проходящим военную службу по контракту.</w:t>
      </w:r>
    </w:p>
    <w:p w14:paraId="6659AB5D" w14:textId="77777777" w:rsidR="004F066D" w:rsidRPr="004F066D" w:rsidRDefault="004F066D" w:rsidP="00E4786E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Каникулярный отпуск – военнослужащим, обучающимся в военно-учебных заведениях.</w:t>
      </w:r>
    </w:p>
    <w:p w14:paraId="190FF7EA" w14:textId="77777777" w:rsidR="004F066D" w:rsidRPr="004F066D" w:rsidRDefault="004F066D" w:rsidP="00E4786E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Дополнительный отпуск – военнослужащим, проходящим военную службу по контракту.</w:t>
      </w:r>
    </w:p>
    <w:p w14:paraId="14A6796B" w14:textId="77777777" w:rsidR="004F066D" w:rsidRPr="004F066D" w:rsidRDefault="004F066D" w:rsidP="00E4786E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По беременности и родам – военнослужащим женского пола.</w:t>
      </w:r>
    </w:p>
    <w:p w14:paraId="518CB432" w14:textId="77777777" w:rsidR="004F066D" w:rsidRPr="004F066D" w:rsidRDefault="004F066D" w:rsidP="00E4786E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По уходу за ребенком – военнослужащим, проходящим военную службу по контракту.</w:t>
      </w:r>
    </w:p>
    <w:p w14:paraId="1DE9B018" w14:textId="77777777"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Продолжительность основного отпуска военнослужащим, проходящим военную службу по контракту, устанавливается:</w:t>
      </w:r>
    </w:p>
    <w:p w14:paraId="2915389A" w14:textId="77777777" w:rsidR="004F066D" w:rsidRPr="004F066D" w:rsidRDefault="004F066D" w:rsidP="00E4786E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военнослужащим, общая продолжительность военной службы которых в льготном исчислении составляет менее 10 лет</w:t>
      </w:r>
      <w:r w:rsidR="00E4786E">
        <w:rPr>
          <w:rFonts w:ascii="Times New Roman" w:hAnsi="Times New Roman" w:cs="Times New Roman"/>
          <w:sz w:val="28"/>
          <w:szCs w:val="28"/>
        </w:rPr>
        <w:t xml:space="preserve"> </w:t>
      </w:r>
      <w:r w:rsidRPr="004F066D">
        <w:rPr>
          <w:rFonts w:ascii="Times New Roman" w:hAnsi="Times New Roman" w:cs="Times New Roman"/>
          <w:sz w:val="28"/>
          <w:szCs w:val="28"/>
        </w:rPr>
        <w:t>– 30 суток;</w:t>
      </w:r>
    </w:p>
    <w:p w14:paraId="2E29220C" w14:textId="77777777" w:rsidR="004F066D" w:rsidRPr="004F066D" w:rsidRDefault="004F066D" w:rsidP="00E4786E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военнослужащим, общая продолжительность военной службы которых в льготном исчислении составляет от 10 до 15 лет</w:t>
      </w:r>
      <w:r w:rsidR="00E4786E">
        <w:rPr>
          <w:rFonts w:ascii="Times New Roman" w:hAnsi="Times New Roman" w:cs="Times New Roman"/>
          <w:sz w:val="28"/>
          <w:szCs w:val="28"/>
        </w:rPr>
        <w:t xml:space="preserve"> </w:t>
      </w:r>
      <w:r w:rsidRPr="004F066D">
        <w:rPr>
          <w:rFonts w:ascii="Times New Roman" w:hAnsi="Times New Roman" w:cs="Times New Roman"/>
          <w:sz w:val="28"/>
          <w:szCs w:val="28"/>
        </w:rPr>
        <w:t>– 35 суток;</w:t>
      </w:r>
    </w:p>
    <w:p w14:paraId="7B0BDF60" w14:textId="77777777" w:rsidR="004F066D" w:rsidRPr="004F066D" w:rsidRDefault="004F066D" w:rsidP="00E4786E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военнослужащим, общая продолжительность военной службы которых в льготном исчислении составляет от 15 до 20 лет</w:t>
      </w:r>
      <w:r w:rsidR="00E4786E">
        <w:rPr>
          <w:rFonts w:ascii="Times New Roman" w:hAnsi="Times New Roman" w:cs="Times New Roman"/>
          <w:sz w:val="28"/>
          <w:szCs w:val="28"/>
        </w:rPr>
        <w:t xml:space="preserve"> </w:t>
      </w:r>
      <w:r w:rsidRPr="004F066D">
        <w:rPr>
          <w:rFonts w:ascii="Times New Roman" w:hAnsi="Times New Roman" w:cs="Times New Roman"/>
          <w:sz w:val="28"/>
          <w:szCs w:val="28"/>
        </w:rPr>
        <w:t>– 40 суток;</w:t>
      </w:r>
    </w:p>
    <w:p w14:paraId="11856ED9" w14:textId="77777777"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• военнослужащим, общая продолжительность военной службы которых в льготном исчислении составляет 20 лет и более</w:t>
      </w:r>
      <w:r w:rsidR="00E4786E">
        <w:rPr>
          <w:rFonts w:ascii="Times New Roman" w:hAnsi="Times New Roman" w:cs="Times New Roman"/>
          <w:sz w:val="28"/>
          <w:szCs w:val="28"/>
        </w:rPr>
        <w:t xml:space="preserve"> </w:t>
      </w:r>
      <w:r w:rsidRPr="004F066D">
        <w:rPr>
          <w:rFonts w:ascii="Times New Roman" w:hAnsi="Times New Roman" w:cs="Times New Roman"/>
          <w:sz w:val="28"/>
          <w:szCs w:val="28"/>
        </w:rPr>
        <w:t>– 45 суток.</w:t>
      </w:r>
    </w:p>
    <w:p w14:paraId="46FA2FCE" w14:textId="77777777"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Продолжительность основного отпуска увеличивается (предоставляются дополнительные сутки отдыха) следующим категориям военнослужащих, проходящих военную службу по контракту:</w:t>
      </w:r>
    </w:p>
    <w:p w14:paraId="0708DBCA" w14:textId="77777777" w:rsidR="004F066D" w:rsidRPr="004F066D" w:rsidRDefault="004F066D" w:rsidP="00E4786E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ветеранам боевых действий – на 15 суток;</w:t>
      </w:r>
    </w:p>
    <w:p w14:paraId="79E481B6" w14:textId="77777777" w:rsidR="004F066D" w:rsidRPr="004F066D" w:rsidRDefault="004F066D" w:rsidP="00E4786E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в районах Крайнего Севера, а также в местностях с неблагоприятными экологическими условиями</w:t>
      </w:r>
      <w:r w:rsidR="00E4786E">
        <w:rPr>
          <w:rFonts w:ascii="Times New Roman" w:hAnsi="Times New Roman" w:cs="Times New Roman"/>
          <w:sz w:val="28"/>
          <w:szCs w:val="28"/>
        </w:rPr>
        <w:t xml:space="preserve"> </w:t>
      </w:r>
      <w:r w:rsidRPr="004F066D">
        <w:rPr>
          <w:rFonts w:ascii="Times New Roman" w:hAnsi="Times New Roman" w:cs="Times New Roman"/>
          <w:sz w:val="28"/>
          <w:szCs w:val="28"/>
        </w:rPr>
        <w:t>– на 15 суток;</w:t>
      </w:r>
    </w:p>
    <w:p w14:paraId="4E511F33" w14:textId="77777777" w:rsidR="004F066D" w:rsidRPr="004F066D" w:rsidRDefault="004F066D" w:rsidP="00E4786E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в местностях, приравненных к районам Крайнего Севера</w:t>
      </w:r>
      <w:r w:rsidR="00E4786E">
        <w:rPr>
          <w:rFonts w:ascii="Times New Roman" w:hAnsi="Times New Roman" w:cs="Times New Roman"/>
          <w:sz w:val="28"/>
          <w:szCs w:val="28"/>
        </w:rPr>
        <w:t xml:space="preserve"> </w:t>
      </w:r>
      <w:r w:rsidRPr="004F066D">
        <w:rPr>
          <w:rFonts w:ascii="Times New Roman" w:hAnsi="Times New Roman" w:cs="Times New Roman"/>
          <w:sz w:val="28"/>
          <w:szCs w:val="28"/>
        </w:rPr>
        <w:t>– на 10 суток;</w:t>
      </w:r>
    </w:p>
    <w:p w14:paraId="1926B994" w14:textId="77777777" w:rsidR="004F066D" w:rsidRPr="004F066D" w:rsidRDefault="004F066D" w:rsidP="00E4786E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в местностях с неблагоприятными климатическими условиями, в том числе отдаленных</w:t>
      </w:r>
      <w:r w:rsidR="00E4786E">
        <w:rPr>
          <w:rFonts w:ascii="Times New Roman" w:hAnsi="Times New Roman" w:cs="Times New Roman"/>
          <w:sz w:val="28"/>
          <w:szCs w:val="28"/>
        </w:rPr>
        <w:t xml:space="preserve"> </w:t>
      </w:r>
      <w:r w:rsidRPr="004F066D">
        <w:rPr>
          <w:rFonts w:ascii="Times New Roman" w:hAnsi="Times New Roman" w:cs="Times New Roman"/>
          <w:sz w:val="28"/>
          <w:szCs w:val="28"/>
        </w:rPr>
        <w:t>– на 5 суток;</w:t>
      </w:r>
    </w:p>
    <w:p w14:paraId="7DAA1244" w14:textId="77777777" w:rsidR="004F066D" w:rsidRPr="004F066D" w:rsidRDefault="004F066D" w:rsidP="00E4786E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военнослужащим, находящимся на воинских должностях (должностях), исполнение обязанностей военной службы на которых связано с повышенной опасностью для жизни и здоровья</w:t>
      </w:r>
      <w:r w:rsidR="00E4786E">
        <w:rPr>
          <w:rFonts w:ascii="Times New Roman" w:hAnsi="Times New Roman" w:cs="Times New Roman"/>
          <w:sz w:val="28"/>
          <w:szCs w:val="28"/>
        </w:rPr>
        <w:t xml:space="preserve"> </w:t>
      </w:r>
      <w:r w:rsidRPr="004F066D">
        <w:rPr>
          <w:rFonts w:ascii="Times New Roman" w:hAnsi="Times New Roman" w:cs="Times New Roman"/>
          <w:sz w:val="28"/>
          <w:szCs w:val="28"/>
        </w:rPr>
        <w:t>– на 15 суток.</w:t>
      </w:r>
    </w:p>
    <w:p w14:paraId="008BC10E" w14:textId="77777777"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Военнослужащим, проходящим военную службу по контракту, жены которых находятся в отпуске по беременности и родам, основной отпуск предоставляется с учетом желания военнослужащих.</w:t>
      </w:r>
    </w:p>
    <w:p w14:paraId="0C79DD6D" w14:textId="77777777" w:rsid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Военнослужащим-супругам, проходящим военную службу по контракту, основной отпуск по их желанию предоставляется одновременно. </w:t>
      </w:r>
    </w:p>
    <w:p w14:paraId="3A305FF0" w14:textId="77777777" w:rsidR="00E4786E" w:rsidRPr="004F066D" w:rsidRDefault="00E4786E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DD4826" w14:textId="77777777" w:rsidR="004F066D" w:rsidRPr="004F066D" w:rsidRDefault="00E4786E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4786E">
        <w:rPr>
          <w:rFonts w:ascii="Times New Roman" w:hAnsi="Times New Roman" w:cs="Times New Roman"/>
          <w:b/>
          <w:bCs/>
          <w:sz w:val="28"/>
          <w:szCs w:val="28"/>
          <w:u w:val="single"/>
        </w:rPr>
        <w:t>В</w:t>
      </w:r>
      <w:r w:rsidR="004F066D" w:rsidRPr="004F066D">
        <w:rPr>
          <w:rFonts w:ascii="Times New Roman" w:hAnsi="Times New Roman" w:cs="Times New Roman"/>
          <w:b/>
          <w:bCs/>
          <w:sz w:val="28"/>
          <w:szCs w:val="28"/>
          <w:u w:val="single"/>
        </w:rPr>
        <w:t>ыход на пенсию</w:t>
      </w:r>
      <w:r w:rsidRPr="00E4786E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14:paraId="0025C6C1" w14:textId="77777777"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Право на пенсию за выслугу лет имеют:</w:t>
      </w:r>
    </w:p>
    <w:p w14:paraId="444691C9" w14:textId="77777777" w:rsidR="004F066D" w:rsidRPr="004F066D" w:rsidRDefault="004F066D" w:rsidP="00E4786E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офицеры, имеющие на день увольнения со службы выслугу на военной службе 20 лет и более;</w:t>
      </w:r>
    </w:p>
    <w:p w14:paraId="6253A449" w14:textId="77777777" w:rsidR="004F066D" w:rsidRPr="004F066D" w:rsidRDefault="004F066D" w:rsidP="00E4786E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офицеры, уволенные со службы по достижении предельного возраста пребывания на военной службе, состоянию здоровья или в связи с организационно-штатными мероприятиями и достигшие на день увольнения 45-летнего возраста, имеющие общий трудовой стаж 25 календарных лет и более, из которых не менее 12 лет шести месяцев составляет военная служба.</w:t>
      </w:r>
    </w:p>
    <w:p w14:paraId="3DD26BB2" w14:textId="77777777"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Предельный возраст пребывания на военной службе устанавливается для:</w:t>
      </w:r>
    </w:p>
    <w:p w14:paraId="4C7A6A13" w14:textId="77777777" w:rsidR="004F066D" w:rsidRPr="004F066D" w:rsidRDefault="004F066D" w:rsidP="00E4786E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Маршала Российской Федерации, генерала армии, адмирала флота, генерал-полковника, адмирала – 65 лет;</w:t>
      </w:r>
    </w:p>
    <w:p w14:paraId="0F442FA6" w14:textId="77777777" w:rsidR="004F066D" w:rsidRPr="004F066D" w:rsidRDefault="004F066D" w:rsidP="00E4786E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генерал-лейтенанта, вице-адмирала, генерал-майора, контр-адмирала – 60 лет;</w:t>
      </w:r>
    </w:p>
    <w:p w14:paraId="45E4B77D" w14:textId="77777777" w:rsidR="004F066D" w:rsidRPr="004F066D" w:rsidRDefault="004F066D" w:rsidP="00E4786E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полковника, капитана 1-го ранга – 55 лет;</w:t>
      </w:r>
    </w:p>
    <w:p w14:paraId="72601B7C" w14:textId="77777777" w:rsidR="004F066D" w:rsidRPr="004F066D" w:rsidRDefault="004F066D" w:rsidP="00E4786E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военнослужащего, имеющего иное воинское звание</w:t>
      </w:r>
      <w:r w:rsidR="00E4786E">
        <w:rPr>
          <w:rFonts w:ascii="Times New Roman" w:hAnsi="Times New Roman" w:cs="Times New Roman"/>
          <w:sz w:val="28"/>
          <w:szCs w:val="28"/>
        </w:rPr>
        <w:t xml:space="preserve"> </w:t>
      </w:r>
      <w:r w:rsidRPr="004F066D">
        <w:rPr>
          <w:rFonts w:ascii="Times New Roman" w:hAnsi="Times New Roman" w:cs="Times New Roman"/>
          <w:sz w:val="28"/>
          <w:szCs w:val="28"/>
        </w:rPr>
        <w:t>– 50 лет.</w:t>
      </w:r>
    </w:p>
    <w:p w14:paraId="6C0B6585" w14:textId="77777777"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Для военнослужащих женского пола предельный возраст пребывания на военной службе устанавливается 45 лет.</w:t>
      </w:r>
    </w:p>
    <w:p w14:paraId="0C429ABA" w14:textId="77777777"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С военнослужащими, достигшими предельного возраста пребывания на военной службе, может заключаться новый контракт о прохождении военной службы в порядке, определяемом Положением о порядке прохождения военной службы:</w:t>
      </w:r>
    </w:p>
    <w:p w14:paraId="72368B56" w14:textId="77777777" w:rsidR="004F066D" w:rsidRPr="004F066D" w:rsidRDefault="004F066D" w:rsidP="00E4786E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имеющими воинское звание Маршала Российской Федерации, генерала армии, адмирала флота на срок, установленный решением Президента Российской Федерации;</w:t>
      </w:r>
    </w:p>
    <w:p w14:paraId="318C642B" w14:textId="77777777" w:rsidR="004F066D" w:rsidRPr="004F066D" w:rsidRDefault="004F066D" w:rsidP="00E4786E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генерал-полковника, адмирала</w:t>
      </w:r>
      <w:r w:rsidR="00E4786E">
        <w:rPr>
          <w:rFonts w:ascii="Times New Roman" w:hAnsi="Times New Roman" w:cs="Times New Roman"/>
          <w:sz w:val="28"/>
          <w:szCs w:val="28"/>
        </w:rPr>
        <w:t xml:space="preserve"> </w:t>
      </w:r>
      <w:r w:rsidRPr="004F066D">
        <w:rPr>
          <w:rFonts w:ascii="Times New Roman" w:hAnsi="Times New Roman" w:cs="Times New Roman"/>
          <w:sz w:val="28"/>
          <w:szCs w:val="28"/>
        </w:rPr>
        <w:t>– до достижения ими возраста 70 лет;</w:t>
      </w:r>
    </w:p>
    <w:p w14:paraId="71EB9E42" w14:textId="77777777" w:rsidR="004F066D" w:rsidRPr="004F066D" w:rsidRDefault="004F066D" w:rsidP="00E4786E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имеющими иное воинское звание</w:t>
      </w:r>
      <w:r w:rsidR="00E4786E">
        <w:rPr>
          <w:rFonts w:ascii="Times New Roman" w:hAnsi="Times New Roman" w:cs="Times New Roman"/>
          <w:sz w:val="28"/>
          <w:szCs w:val="28"/>
        </w:rPr>
        <w:t xml:space="preserve"> </w:t>
      </w:r>
      <w:r w:rsidRPr="004F066D">
        <w:rPr>
          <w:rFonts w:ascii="Times New Roman" w:hAnsi="Times New Roman" w:cs="Times New Roman"/>
          <w:sz w:val="28"/>
          <w:szCs w:val="28"/>
        </w:rPr>
        <w:t>– до достижения ими возраста 65 лет.</w:t>
      </w:r>
    </w:p>
    <w:p w14:paraId="7723459B" w14:textId="77777777" w:rsid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F066D" w:rsidSect="007F65C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62BF4"/>
    <w:multiLevelType w:val="multilevel"/>
    <w:tmpl w:val="B8F64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AA2597"/>
    <w:multiLevelType w:val="multilevel"/>
    <w:tmpl w:val="97423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5D58B7"/>
    <w:multiLevelType w:val="multilevel"/>
    <w:tmpl w:val="4A226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E76564"/>
    <w:multiLevelType w:val="multilevel"/>
    <w:tmpl w:val="D03C1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8A518F"/>
    <w:multiLevelType w:val="multilevel"/>
    <w:tmpl w:val="4D620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396209"/>
    <w:multiLevelType w:val="multilevel"/>
    <w:tmpl w:val="91E81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9B664E"/>
    <w:multiLevelType w:val="multilevel"/>
    <w:tmpl w:val="1B304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2F73CF"/>
    <w:multiLevelType w:val="multilevel"/>
    <w:tmpl w:val="38AEE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292465"/>
    <w:multiLevelType w:val="multilevel"/>
    <w:tmpl w:val="C480E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C63FF7"/>
    <w:multiLevelType w:val="multilevel"/>
    <w:tmpl w:val="642A0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6E7A9D"/>
    <w:multiLevelType w:val="multilevel"/>
    <w:tmpl w:val="5A70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421BCD"/>
    <w:multiLevelType w:val="multilevel"/>
    <w:tmpl w:val="A1943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126B3A"/>
    <w:multiLevelType w:val="multilevel"/>
    <w:tmpl w:val="CC684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06018D"/>
    <w:multiLevelType w:val="multilevel"/>
    <w:tmpl w:val="3380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8645D3"/>
    <w:multiLevelType w:val="multilevel"/>
    <w:tmpl w:val="0BA03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14"/>
  </w:num>
  <w:num w:numId="5">
    <w:abstractNumId w:val="5"/>
  </w:num>
  <w:num w:numId="6">
    <w:abstractNumId w:val="4"/>
  </w:num>
  <w:num w:numId="7">
    <w:abstractNumId w:val="2"/>
  </w:num>
  <w:num w:numId="8">
    <w:abstractNumId w:val="0"/>
  </w:num>
  <w:num w:numId="9">
    <w:abstractNumId w:val="11"/>
  </w:num>
  <w:num w:numId="10">
    <w:abstractNumId w:val="13"/>
  </w:num>
  <w:num w:numId="11">
    <w:abstractNumId w:val="9"/>
  </w:num>
  <w:num w:numId="12">
    <w:abstractNumId w:val="8"/>
  </w:num>
  <w:num w:numId="13">
    <w:abstractNumId w:val="7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7C0"/>
    <w:rsid w:val="00207309"/>
    <w:rsid w:val="00264621"/>
    <w:rsid w:val="004F066D"/>
    <w:rsid w:val="00603F0C"/>
    <w:rsid w:val="006279CA"/>
    <w:rsid w:val="006504EF"/>
    <w:rsid w:val="006E32D4"/>
    <w:rsid w:val="007F27C0"/>
    <w:rsid w:val="007F65CC"/>
    <w:rsid w:val="008E16EC"/>
    <w:rsid w:val="009A72B5"/>
    <w:rsid w:val="009B13FA"/>
    <w:rsid w:val="00AB00B4"/>
    <w:rsid w:val="00B26685"/>
    <w:rsid w:val="00E4786E"/>
    <w:rsid w:val="00EF7C25"/>
    <w:rsid w:val="00F476FC"/>
    <w:rsid w:val="00F8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C3A7F"/>
  <w15:docId w15:val="{AFD6115B-111F-4BF0-A691-F97CE7A5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F27C0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476FC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F83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35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2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2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8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76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484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95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76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66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0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48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215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71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83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5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4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9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94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957737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75011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943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686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980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111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921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2943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589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6569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489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962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98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482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971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020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324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4150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680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31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78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23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6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45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8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86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59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46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29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55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36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319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62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693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728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5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57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26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87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278071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457925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704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747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812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696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385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460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5807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6258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459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778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53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883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035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6589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92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4152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031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78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157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334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1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dvvku.mil.ru" TargetMode="External"/><Relationship Id="rId13" Type="http://schemas.openxmlformats.org/officeDocument/2006/relationships/hyperlink" Target="file:///C:\Users\User\Downloads\mvaa.mil.ru" TargetMode="External"/><Relationship Id="rId18" Type="http://schemas.openxmlformats.org/officeDocument/2006/relationships/hyperlink" Target="file:///C:\Users\User\Downloads\vunc-vvs-syzran.mil.ru" TargetMode="External"/><Relationship Id="rId26" Type="http://schemas.openxmlformats.org/officeDocument/2006/relationships/hyperlink" Target="file:///C:\Users\User\Downloads\vunc-vmf-vmii.mil.ru" TargetMode="External"/><Relationship Id="rId39" Type="http://schemas.openxmlformats.org/officeDocument/2006/relationships/hyperlink" Target="file:///C:\Users\User\Downloads\vatt-spb.mil.ru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User\Downloads\vka.mil.ru" TargetMode="External"/><Relationship Id="rId34" Type="http://schemas.openxmlformats.org/officeDocument/2006/relationships/hyperlink" Target="file:///C:\Users\User\Downloads\kvvu.mil.ru" TargetMode="External"/><Relationship Id="rId42" Type="http://schemas.openxmlformats.org/officeDocument/2006/relationships/hyperlink" Target="file:///C:\Users\User\Downloads\otiu.mil.ru" TargetMode="External"/><Relationship Id="rId47" Type="http://schemas.openxmlformats.org/officeDocument/2006/relationships/fontTable" Target="fontTable.xml"/><Relationship Id="rId7" Type="http://schemas.openxmlformats.org/officeDocument/2006/relationships/hyperlink" Target="file:///C:\Users\User\Downloads\nvvku.mil.ru" TargetMode="External"/><Relationship Id="rId12" Type="http://schemas.openxmlformats.org/officeDocument/2006/relationships/hyperlink" Target="file:///C:\Users\User\Downloads\tvviku.mil.ru" TargetMode="External"/><Relationship Id="rId17" Type="http://schemas.openxmlformats.org/officeDocument/2006/relationships/hyperlink" Target="file:///C:\Users\User\Downloads\vva.mil.ru" TargetMode="External"/><Relationship Id="rId25" Type="http://schemas.openxmlformats.org/officeDocument/2006/relationships/hyperlink" Target="file:///C:\Users\User\Downloads\vunc-vmf.mil.ru" TargetMode="External"/><Relationship Id="rId33" Type="http://schemas.openxmlformats.org/officeDocument/2006/relationships/hyperlink" Target="file:///C:\Users\User\Downloads\nvvkys.donland.ru" TargetMode="External"/><Relationship Id="rId38" Type="http://schemas.openxmlformats.org/officeDocument/2006/relationships/hyperlink" Target="file:///C:\Users\User\Downloads\vatt-pdv.mil.ru" TargetMode="External"/><Relationship Id="rId46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file:///C:\Users\User\Downloads\varhbz.mil.ru" TargetMode="External"/><Relationship Id="rId20" Type="http://schemas.openxmlformats.org/officeDocument/2006/relationships/hyperlink" Target="file:///C:\Users\User\Downloads\kvvaul.mil.ru" TargetMode="External"/><Relationship Id="rId29" Type="http://schemas.openxmlformats.org/officeDocument/2006/relationships/hyperlink" Target="file:///C:\Users\User\Downloads\chvvmy_3.mil.ru" TargetMode="External"/><Relationship Id="rId41" Type="http://schemas.openxmlformats.org/officeDocument/2006/relationships/hyperlink" Target="file:///C:\Users\User\Downloads\paii.m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C:\Users\User\Downloads\kvvku.mil.ru" TargetMode="External"/><Relationship Id="rId11" Type="http://schemas.openxmlformats.org/officeDocument/2006/relationships/hyperlink" Target="file:///C:\Users\User\Downloads\via.mil.ru" TargetMode="External"/><Relationship Id="rId24" Type="http://schemas.openxmlformats.org/officeDocument/2006/relationships/hyperlink" Target="file:///C:\Users\User\Downloads\yavvu_umo.mil.ru" TargetMode="External"/><Relationship Id="rId32" Type="http://schemas.openxmlformats.org/officeDocument/2006/relationships/hyperlink" Target="file:///C:\Users\User\Downloads\vas.mil.ru" TargetMode="External"/><Relationship Id="rId37" Type="http://schemas.openxmlformats.org/officeDocument/2006/relationships/hyperlink" Target="file:///C:\Users\User\Downloads\vatt.mil.ru%20viit.vamto.mil.ru" TargetMode="External"/><Relationship Id="rId40" Type="http://schemas.openxmlformats.org/officeDocument/2006/relationships/hyperlink" Target="file:///C:\Users\User\Downloads\vatt-v.mil.ru" TargetMode="External"/><Relationship Id="rId45" Type="http://schemas.openxmlformats.org/officeDocument/2006/relationships/image" Target="media/image1.png"/><Relationship Id="rId5" Type="http://schemas.openxmlformats.org/officeDocument/2006/relationships/hyperlink" Target="file:///C:\Users\User\Downloads\mvvku.mil.ru" TargetMode="External"/><Relationship Id="rId15" Type="http://schemas.openxmlformats.org/officeDocument/2006/relationships/hyperlink" Target="file:///C:\Users\User\Downloads\varhbz.mil.ru" TargetMode="External"/><Relationship Id="rId23" Type="http://schemas.openxmlformats.org/officeDocument/2006/relationships/hyperlink" Target="file:///C:\Users\User\Downloads\vavpvo-na.mil.ru" TargetMode="External"/><Relationship Id="rId28" Type="http://schemas.openxmlformats.org/officeDocument/2006/relationships/hyperlink" Target="file:///C:\Users\User\Downloads\vunc-vmf-tovmi.mil.ru" TargetMode="External"/><Relationship Id="rId36" Type="http://schemas.openxmlformats.org/officeDocument/2006/relationships/hyperlink" Target="file:///C:\Users\User\Downloads\vu-nu.mil.ru" TargetMode="External"/><Relationship Id="rId10" Type="http://schemas.openxmlformats.org/officeDocument/2006/relationships/hyperlink" Target="file:///C:\Users\User\Downloads\rvvdku.mil.ru" TargetMode="External"/><Relationship Id="rId19" Type="http://schemas.openxmlformats.org/officeDocument/2006/relationships/hyperlink" Target="file:///C:\Users\User\Downloads\vunc-vvs-chelyabinsk.mil.ru" TargetMode="External"/><Relationship Id="rId31" Type="http://schemas.openxmlformats.org/officeDocument/2006/relationships/hyperlink" Target="file:///C:\Users\User\Downloads\varvsn-serp.mil.ru" TargetMode="External"/><Relationship Id="rId44" Type="http://schemas.openxmlformats.org/officeDocument/2006/relationships/hyperlink" Target="file:///C:\Users\User\Downloads\vifk_14.m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ownloads\donvoku.mil.ru" TargetMode="External"/><Relationship Id="rId14" Type="http://schemas.openxmlformats.org/officeDocument/2006/relationships/hyperlink" Target="file:///C:\Users\User\Downloads\svaku.mil.ry" TargetMode="External"/><Relationship Id="rId22" Type="http://schemas.openxmlformats.org/officeDocument/2006/relationships/hyperlink" Target="file:///C:\Users\User\Downloads\vavko.mil.ru" TargetMode="External"/><Relationship Id="rId27" Type="http://schemas.openxmlformats.org/officeDocument/2006/relationships/hyperlink" Target="file:///C:\Users\User\Downloads\vunc-vmf-bvmi.mil.ru" TargetMode="External"/><Relationship Id="rId30" Type="http://schemas.openxmlformats.org/officeDocument/2006/relationships/hyperlink" Target="file:///C:\Users\User\Downloads\varvsn.mil.ru" TargetMode="External"/><Relationship Id="rId35" Type="http://schemas.openxmlformats.org/officeDocument/2006/relationships/hyperlink" Target="file:///C:\Users\User\Downloads\vure.mil.ru" TargetMode="External"/><Relationship Id="rId43" Type="http://schemas.openxmlformats.org/officeDocument/2006/relationships/hyperlink" Target="file:///C:\Users\User\Downloads\vmeda-na.mil.ru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4341</Words>
  <Characters>24749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KSP_Amgln</dc:creator>
  <cp:keywords/>
  <dc:description/>
  <cp:lastModifiedBy>Пользователь</cp:lastModifiedBy>
  <cp:revision>2</cp:revision>
  <dcterms:created xsi:type="dcterms:W3CDTF">2025-11-12T09:18:00Z</dcterms:created>
  <dcterms:modified xsi:type="dcterms:W3CDTF">2025-11-12T09:18:00Z</dcterms:modified>
</cp:coreProperties>
</file>